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10909300</wp:posOffset>
            </wp:positionH>
            <wp:positionV relativeFrom="topMargin">
              <wp:posOffset>11823700</wp:posOffset>
            </wp:positionV>
            <wp:extent cx="419100" cy="266700"/>
            <wp:effectExtent l="0" t="0" r="0" b="0"/>
            <wp:wrapNone/>
            <wp:docPr id="100246" name="图片 1002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246" name="图片 10024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高三化学</w:t>
      </w:r>
    </w:p>
    <w:p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可能用到的原子量：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Li-7  C-12  O-16  Mg-24  S-32  Cl-35.5  K-39  Ca-40  I-127</w:t>
      </w:r>
    </w:p>
    <w:p>
      <w:pPr>
        <w:spacing w:line="360" w:lineRule="auto"/>
        <w:jc w:val="both"/>
      </w:pPr>
      <w:r>
        <w:rPr>
          <w:rFonts w:ascii="宋体" w:hAnsi="宋体" w:eastAsia="宋体" w:cs="宋体"/>
          <w:b/>
          <w:color w:val="auto"/>
          <w:sz w:val="24"/>
        </w:rPr>
        <w:t>一、选择题：本题共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14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42</w:t>
      </w:r>
      <w:r>
        <w:rPr>
          <w:rFonts w:ascii="宋体" w:hAnsi="宋体" w:eastAsia="宋体" w:cs="宋体"/>
          <w:b/>
          <w:color w:val="auto"/>
          <w:sz w:val="24"/>
        </w:rPr>
        <w:t>分。在每小题给出的四个选项中只有一项是符合题目要求的。</w:t>
      </w:r>
    </w:p>
    <w:p>
      <w:pPr>
        <w:spacing w:line="360" w:lineRule="auto"/>
        <w:jc w:val="both"/>
      </w:pPr>
      <w:r>
        <w:rPr>
          <w:color w:val="auto"/>
        </w:rPr>
        <w:t xml:space="preserve">1. </w:t>
      </w:r>
      <w:r>
        <w:rPr>
          <w:rFonts w:ascii="Times New Roman" w:hAnsi="Times New Roman" w:eastAsia="Times New Roman" w:cs="Times New Roman"/>
          <w:color w:val="auto"/>
        </w:rPr>
        <w:t>2024</w:t>
      </w:r>
      <w:r>
        <w:rPr>
          <w:rFonts w:ascii="宋体" w:hAnsi="宋体" w:eastAsia="宋体" w:cs="宋体"/>
          <w:color w:val="auto"/>
        </w:rPr>
        <w:t>年</w:t>
      </w:r>
      <w:r>
        <w:rPr>
          <w:rFonts w:ascii="Times New Roman" w:hAnsi="Times New Roman" w:eastAsia="Times New Roman" w:cs="Times New Roman"/>
          <w:color w:val="auto"/>
        </w:rPr>
        <w:t>3</w:t>
      </w:r>
      <w:r>
        <w:rPr>
          <w:rFonts w:ascii="宋体" w:hAnsi="宋体" w:eastAsia="宋体" w:cs="宋体"/>
          <w:color w:val="auto"/>
        </w:rPr>
        <w:t>月初，中国新一代载人登月飞船命名为“梦舟”，月面着陆器命名为“揽月”，下列有关说法正确的是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A. </w:t>
      </w:r>
      <w:r>
        <w:rPr>
          <w:rFonts w:ascii="宋体" w:hAnsi="宋体" w:eastAsia="宋体" w:cs="宋体"/>
          <w:color w:val="auto"/>
        </w:rPr>
        <w:t>发射“梦舟”航天飞船的火箭发动机喷管套筒使用的</w:t>
      </w:r>
      <w:r>
        <w:rPr>
          <w:rFonts w:ascii="Times New Roman" w:hAnsi="Times New Roman" w:eastAsia="Times New Roman" w:cs="Times New Roman"/>
          <w:color w:val="auto"/>
        </w:rPr>
        <w:t>T800</w:t>
      </w:r>
      <w:r>
        <w:rPr>
          <w:rFonts w:ascii="宋体" w:hAnsi="宋体" w:eastAsia="宋体" w:cs="宋体"/>
          <w:color w:val="auto"/>
        </w:rPr>
        <w:t>碳纤维属于有机高分子材料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B. </w:t>
      </w:r>
      <w:r>
        <w:rPr>
          <w:rFonts w:ascii="宋体" w:hAnsi="宋体" w:eastAsia="宋体" w:cs="宋体"/>
          <w:color w:val="auto"/>
        </w:rPr>
        <w:t>“揽月”柔性太阳能板使用了国产新型高纯度二氧化硅，其性质稳定，是优良的光电材料</w:t>
      </w:r>
    </w:p>
    <w:p>
      <w:pPr>
        <w:spacing w:line="360" w:lineRule="auto"/>
        <w:jc w:val="left"/>
        <w:textAlignment w:val="center"/>
        <w:rPr>
          <w:color w:val="auto"/>
        </w:rPr>
      </w:pPr>
      <w:r>
        <w:t xml:space="preserve">C. </w:t>
      </w:r>
      <w:r>
        <w:rPr>
          <w:rFonts w:ascii="宋体" w:hAnsi="宋体" w:eastAsia="宋体" w:cs="宋体"/>
          <w:color w:val="auto"/>
        </w:rPr>
        <w:t>新一代载人登月火箭应用液氧煤油发动机，煤油是烃及其含氧衍生物的混合物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t xml:space="preserve">D. </w:t>
      </w:r>
      <w:r>
        <w:rPr>
          <w:rFonts w:ascii="宋体" w:hAnsi="宋体" w:eastAsia="宋体" w:cs="宋体"/>
          <w:color w:val="auto"/>
        </w:rPr>
        <w:t>“梦舟”上用于电气管路隔热层的纳米二氧化硅不是胶体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7pt;width:97pt;" o:ole="t" filled="f" o:preferrelative="t" stroked="f" coordsize="21600,21600">
            <v:path/>
            <v:fill on="f" focussize="0,0"/>
            <v:stroke on="f" joinstyle="miter"/>
            <v:imagedata r:id="rId8" o:title="eqIdb6f133b432301c4474e377649debb620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pt;width:36.75pt;" o:ole="t" filled="f" o:preferrelative="t" stroked="f" coordsize="21600,21600">
            <v:path/>
            <v:fill on="f" focussize="0,0"/>
            <v:stroke on="f" joinstyle="miter"/>
            <v:imagedata r:id="rId10" o:title="eqId065e3dd567b4b629e3e6ad65193aa352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8.6pt;width:75.15pt;" o:ole="t" filled="f" o:preferrelative="t" stroked="f" coordsize="21600,21600">
            <v:path/>
            <v:fill on="f" focussize="0,0"/>
            <v:stroke on="f" joinstyle="miter"/>
            <v:imagedata r:id="rId12" o:title="eqIdef5d973ecc1be872c52bac0ed004550b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8.75pt;width:80.25pt;" o:ole="t" filled="f" o:preferrelative="t" stroked="f" coordsize="21600,21600">
            <v:path/>
            <v:fill on="f" focussize="0,0"/>
            <v:stroke on="f" joinstyle="miter"/>
            <v:imagedata r:id="rId14" o:title="eqId20149baf808818c6d459ec1c42b229d6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，下列离子方程式书写正确的是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1238250" cy="800100"/>
            <wp:effectExtent l="0" t="0" r="0" b="0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5.4pt;width:69.5pt;" o:ole="t" filled="f" o:preferrelative="t" stroked="f" coordsize="21600,21600">
            <v:path/>
            <v:fill on="f" focussize="0,0"/>
            <v:stroke on="f" joinstyle="miter"/>
            <v:imagedata r:id="rId17" o:title="eqIdd19fb46ea05330f783a5114393de1a94"/>
            <o:lock v:ext="edit" aspectratio="t"/>
            <w10:wrap type="none"/>
            <w10:anchorlock/>
          </v:shape>
          <o:OLEObject Type="Embed" ProgID="Equation.DSMT4" ShapeID="_x0000_i1029" DrawAspect="Content" ObjectID="_1468075729" r:id="rId16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076325" cy="676275"/>
            <wp:effectExtent l="0" t="0" r="9525" b="9525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107632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38.25pt;" o:ole="t" filled="f" o:preferrelative="t" stroked="f" coordsize="21600,21600">
            <v:path/>
            <v:fill on="f" focussize="0,0"/>
            <v:stroke on="f" joinstyle="miter"/>
            <v:imagedata r:id="rId20" o:title="eqId43cc4c85bb8f4576b47e72f3f96d95ed"/>
            <o:lock v:ext="edit" aspectratio="t"/>
            <w10:wrap type="none"/>
            <w10:anchorlock/>
          </v:shape>
          <o:OLEObject Type="Embed" ProgID="Equation.DSMT4" ShapeID="_x0000_i1030" DrawAspect="Content" ObjectID="_1468075730" r:id="rId1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向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4.25pt;width:38.5pt;" o:ole="t" filled="f" o:preferrelative="t" stroked="f" coordsize="21600,21600">
            <v:path/>
            <v:fill on="f" focussize="0,0"/>
            <v:stroke on="f" joinstyle="miter"/>
            <v:imagedata r:id="rId22" o:title="eqIdf4fcdce7444418a6bd89b0818fa2adbd"/>
            <o:lock v:ext="edit" aspectratio="t"/>
            <w10:wrap type="none"/>
            <w10:anchorlock/>
          </v:shape>
          <o:OLEObject Type="Embed" ProgID="Equation.DSMT4" ShapeID="_x0000_i1031" DrawAspect="Content" ObjectID="_1468075731" r:id="rId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溶液中通入少量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24" o:title="eqIda4298cb837170c021b9f2cd4e674a6a3"/>
            <o:lock v:ext="edit" aspectratio="t"/>
            <w10:wrap type="none"/>
            <w10:anchorlock/>
          </v:shape>
          <o:OLEObject Type="Embed" ProgID="Equation.DSMT4" ShapeID="_x0000_i1032" DrawAspect="Content" ObjectID="_1468075732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9.15pt;width:183.95pt;" o:ole="t" filled="f" o:preferrelative="t" stroked="f" coordsize="21600,21600">
            <v:path/>
            <v:fill on="f" focussize="0,0"/>
            <v:stroke on="f" joinstyle="miter"/>
            <v:imagedata r:id="rId26" o:title="eqId329ada0caf7eb72c357dba4f5838377d"/>
            <o:lock v:ext="edit" aspectratio="t"/>
            <w10:wrap type="none"/>
            <w10:anchorlock/>
          </v:shape>
          <o:OLEObject Type="Embed" ProgID="Equation.DSMT4" ShapeID="_x0000_i1033" DrawAspect="Content" ObjectID="_1468075733" r:id="rId2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用过量氨水吸收废气中的二氧化硫：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.75pt;width:159.75pt;" o:ole="t" filled="f" o:preferrelative="t" stroked="f" coordsize="21600,21600">
            <v:path/>
            <v:fill on="f" focussize="0,0"/>
            <v:stroke on="f" joinstyle="miter"/>
            <v:imagedata r:id="rId28" o:title="eqId71c331a279010fa66b21bb7fd06ff30c"/>
            <o:lock v:ext="edit" aspectratio="t"/>
            <w10:wrap type="none"/>
            <w10:anchorlock/>
          </v:shape>
          <o:OLEObject Type="Embed" ProgID="Equation.DSMT4" ShapeID="_x0000_i1034" DrawAspect="Content" ObjectID="_1468075734" r:id="rId2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30" o:title="eqIdad60241600751443a89557c09ced8b5c"/>
            <o:lock v:ext="edit" aspectratio="t"/>
            <w10:wrap type="none"/>
            <w10:anchorlock/>
          </v:shape>
          <o:OLEObject Type="Embed" ProgID="Equation.DSMT4" ShapeID="_x0000_i1035" DrawAspect="Content" ObjectID="_1468075735" r:id="rId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5.9pt;width:30.9pt;" o:ole="t" filled="f" o:preferrelative="t" stroked="f" coordsize="21600,21600">
            <v:path/>
            <v:fill on="f" focussize="0,0"/>
            <v:stroke on="f" joinstyle="miter"/>
            <v:imagedata r:id="rId32" o:title="eqIdc619e086053eb14ab23bc0d497346e81"/>
            <o:lock v:ext="edit" aspectratio="t"/>
            <w10:wrap type="none"/>
            <w10:anchorlock/>
          </v:shape>
          <o:OLEObject Type="Embed" ProgID="Equation.DSMT4" ShapeID="_x0000_i1036" DrawAspect="Content" ObjectID="_1468075736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不能共存，是因为发生了反应：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8.9pt;width:140.3pt;" o:ole="t" filled="f" o:preferrelative="t" stroked="f" coordsize="21600,21600">
            <v:path/>
            <v:fill on="f" focussize="0,0"/>
            <v:stroke on="f" joinstyle="miter"/>
            <v:imagedata r:id="rId34" o:title="eqId8f41e7ff47e98919d24d496692f24278"/>
            <o:lock v:ext="edit" aspectratio="t"/>
            <w10:wrap type="none"/>
            <w10:anchorlock/>
          </v:shape>
          <o:OLEObject Type="Embed" ProgID="Equation.DSMT4" ShapeID="_x0000_i1037" DrawAspect="Content" ObjectID="_1468075737" r:id="rId33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下列操作规范且能达到实验目的的是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2130"/>
        <w:gridCol w:w="270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00150" cy="971550"/>
                  <wp:effectExtent l="0" t="0" r="0" b="0"/>
                  <wp:docPr id="100007" name="图片 10000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7" name="图片 10000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50" cy="971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962025" cy="1057275"/>
                  <wp:effectExtent l="0" t="0" r="9525" b="9525"/>
                  <wp:docPr id="100009" name="图片 10000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09" name="图片 10000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62025" cy="1057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  <w:r>
              <w:rPr>
                <w:rFonts w:ascii="宋体" w:hAnsi="宋体" w:eastAsia="宋体" w:cs="宋体"/>
                <w:color w:val="000000"/>
              </w:rPr>
              <w:t>．检验装置气密性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．测定醋酸浓度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33475" cy="1028700"/>
                  <wp:effectExtent l="0" t="0" r="9525" b="0"/>
                  <wp:docPr id="100011" name="图片 10001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1" name="图片 10001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33475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495425" cy="952500"/>
                  <wp:effectExtent l="0" t="0" r="9525" b="0"/>
                  <wp:docPr id="100013" name="图片 10001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13" name="图片 10001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5425" cy="952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  <w:r>
              <w:rPr>
                <w:rFonts w:ascii="宋体" w:hAnsi="宋体" w:eastAsia="宋体" w:cs="宋体"/>
                <w:color w:val="000000"/>
              </w:rPr>
              <w:t>．制取无水氯化镁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  <w:r>
              <w:rPr>
                <w:rFonts w:ascii="宋体" w:hAnsi="宋体" w:eastAsia="宋体" w:cs="宋体"/>
                <w:color w:val="000000"/>
              </w:rPr>
              <w:t>．比较碳酸和硅酸的酸性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下列合成有机物在生产生活中起到越来越重要的作用，关于这些有机物的说法正确的是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10175" cy="1000125"/>
            <wp:effectExtent l="0" t="0" r="9525" b="9525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100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检测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41" o:title="eqId9b893cfa1ab07df33d301bdb9ca21d83"/>
            <o:lock v:ext="edit" aspectratio="t"/>
            <w10:wrap type="none"/>
            <w10:anchorlock/>
          </v:shape>
          <o:OLEObject Type="Embed" ProgID="Equation.DSMT4" ShapeID="_x0000_i1038" DrawAspect="Content" ObjectID="_1468075738" r:id="rId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的荧光探针</w:t>
      </w:r>
      <w:r>
        <w:rPr>
          <w:rFonts w:ascii="Times New Roman" w:hAnsi="Times New Roman" w:eastAsia="Times New Roman" w:cs="Times New Roman"/>
          <w:color w:val="000000"/>
        </w:rPr>
        <w:t>(a)</w:t>
      </w:r>
      <w:r>
        <w:rPr>
          <w:rFonts w:ascii="宋体" w:hAnsi="宋体" w:eastAsia="宋体" w:cs="宋体"/>
          <w:color w:val="000000"/>
        </w:rPr>
        <w:t>不能形成分子内氢键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一种瑞香素的衍生物</w:t>
      </w:r>
      <w:r>
        <w:rPr>
          <w:rFonts w:ascii="Times New Roman" w:hAnsi="Times New Roman" w:eastAsia="Times New Roman" w:cs="Times New Roman"/>
          <w:color w:val="000000"/>
        </w:rPr>
        <w:t>(b)</w:t>
      </w:r>
      <w:r>
        <w:rPr>
          <w:rFonts w:ascii="宋体" w:hAnsi="宋体" w:eastAsia="宋体" w:cs="宋体"/>
          <w:color w:val="000000"/>
        </w:rPr>
        <w:t>可发生氧化反应、取代反应、消去反应、加成反应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制取布洛芬的中间体</w:t>
      </w:r>
      <w:r>
        <w:rPr>
          <w:rFonts w:ascii="Times New Roman" w:hAnsi="Times New Roman" w:eastAsia="Times New Roman" w:cs="Times New Roman"/>
          <w:color w:val="000000"/>
        </w:rPr>
        <w:t>(c)</w:t>
      </w:r>
      <w:r>
        <w:rPr>
          <w:rFonts w:ascii="宋体" w:hAnsi="宋体" w:eastAsia="宋体" w:cs="宋体"/>
          <w:color w:val="000000"/>
        </w:rPr>
        <w:t>不可能所有原子处于同一平面，且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4.25pt;width:33.75pt;" o:ole="t" filled="f" o:preferrelative="t" stroked="f" coordsize="21600,21600">
            <v:path/>
            <v:fill on="f" focussize="0,0"/>
            <v:stroke on="f" joinstyle="miter"/>
            <v:imagedata r:id="rId43" o:title="eqIdc5380c006294425aeaad215803d7508e"/>
            <o:lock v:ext="edit" aspectratio="t"/>
            <w10:wrap type="none"/>
            <w10:anchorlock/>
          </v:shape>
          <o:OLEObject Type="Embed" ProgID="Equation.DSMT4" ShapeID="_x0000_i1039" DrawAspect="Content" ObjectID="_1468075739" r:id="rId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最多能与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4.25pt;width:63pt;" o:ole="t" filled="f" o:preferrelative="t" stroked="f" coordsize="21600,21600">
            <v:path/>
            <v:fill on="f" focussize="0,0"/>
            <v:stroke on="f" joinstyle="miter"/>
            <v:imagedata r:id="rId45" o:title="eqId2c79221fbaf3afdca8ea9e28817b8037"/>
            <o:lock v:ext="edit" aspectratio="t"/>
            <w10:wrap type="none"/>
            <w10:anchorlock/>
          </v:shape>
          <o:OLEObject Type="Embed" ProgID="Equation.DSMT4" ShapeID="_x0000_i1040" DrawAspect="Content" ObjectID="_1468075740" r:id="rId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合成连翘酯苷类似物的重要中间体</w:t>
      </w:r>
      <w:r>
        <w:rPr>
          <w:rFonts w:ascii="Times New Roman" w:hAnsi="Times New Roman" w:eastAsia="Times New Roman" w:cs="Times New Roman"/>
          <w:color w:val="000000"/>
        </w:rPr>
        <w:t>(d)</w:t>
      </w:r>
      <w:r>
        <w:rPr>
          <w:rFonts w:ascii="宋体" w:hAnsi="宋体" w:eastAsia="宋体" w:cs="宋体"/>
          <w:color w:val="000000"/>
        </w:rPr>
        <w:t>与足量氢气加成的产物中含有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个手性碳原子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下列关于氨气的应用及性质说法正确的是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氨燃料动力集装箱船中氨气燃烧的化学方程式：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37.85pt;width:151.9pt;" o:ole="t" filled="f" o:preferrelative="t" stroked="f" coordsize="21600,21600">
            <v:path/>
            <v:fill on="f" focussize="0,0"/>
            <v:stroke on="f" joinstyle="miter"/>
            <v:imagedata r:id="rId47" o:title="eqIde86d6add1f547b865d8319b21f1e3ea3"/>
            <o:lock v:ext="edit" aspectratio="t"/>
            <w10:wrap type="none"/>
            <w10:anchorlock/>
          </v:shape>
          <o:OLEObject Type="Embed" ProgID="Equation.DSMT4" ShapeID="_x0000_i1041" DrawAspect="Content" ObjectID="_1468075741" r:id="rId4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足量的氨气和氯气反应，氧化剂和还原剂的物质的量之比为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9" o:title="eqId2b1dcdac71e394e495d069f64e1f1ce9"/>
            <o:lock v:ext="edit" aspectratio="t"/>
            <w10:wrap type="none"/>
            <w10:anchorlock/>
          </v:shape>
          <o:OLEObject Type="Embed" ProgID="Equation.DSMT4" ShapeID="_x0000_i1042" DrawAspect="Content" ObjectID="_1468075742" r:id="rId4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氨气的中心原子采取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1" o:title="eqId4d44f86dbf656505802193c21eb44bf4"/>
            <o:lock v:ext="edit" aspectratio="t"/>
            <w10:wrap type="none"/>
            <w10:anchorlock/>
          </v:shape>
          <o:OLEObject Type="Embed" ProgID="Equation.DSMT4" ShapeID="_x0000_i1043" DrawAspect="Content" ObjectID="_1468075743" r:id="rId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杂化，且氮原子提供空轨道与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3.9pt;width:13.9pt;" o:ole="t" filled="f" o:preferrelative="t" stroked="f" coordsize="21600,21600">
            <v:path/>
            <v:fill on="f" focussize="0,0"/>
            <v:stroke on="f" joinstyle="miter"/>
            <v:imagedata r:id="rId53" o:title="eqIda8b6ede55013761f0df50ef4854cb9d4"/>
            <o:lock v:ext="edit" aspectratio="t"/>
            <w10:wrap type="none"/>
            <w10:anchorlock/>
          </v:shape>
          <o:OLEObject Type="Embed" ProgID="Equation.DSMT4" ShapeID="_x0000_i1044" DrawAspect="Content" ObjectID="_1468075744" r:id="rId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形成配位键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氨气可用于制备高能分子磷酰三叠氮，结构简式为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20.25pt;width:60pt;" o:ole="t" filled="f" o:preferrelative="t" stroked="f" coordsize="21600,21600">
            <v:path/>
            <v:fill on="f" focussize="0,0"/>
            <v:stroke on="f" joinstyle="miter"/>
            <v:imagedata r:id="rId55" o:title="eqIda38e99cbf6070b7cee5226ba2b215fdd"/>
            <o:lock v:ext="edit" aspectratio="t"/>
            <w10:wrap type="none"/>
            <w10:anchorlock/>
          </v:shape>
          <o:OLEObject Type="Embed" ProgID="Equation.DSMT4" ShapeID="_x0000_i1045" DrawAspect="Content" ObjectID="_1468075745" r:id="rId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，其分解产物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3.8pt;width:28.2pt;" o:ole="t" filled="f" o:preferrelative="t" stroked="f" coordsize="21600,21600">
            <v:path/>
            <v:fill on="f" focussize="0,0"/>
            <v:stroke on="f" joinstyle="miter"/>
            <v:imagedata r:id="rId57" o:title="eqIde0ad22c038a23a4e8704eed896aac9fd"/>
            <o:lock v:ext="edit" aspectratio="t"/>
            <w10:wrap type="none"/>
            <w10:anchorlock/>
          </v:shape>
          <o:OLEObject Type="Embed" ProgID="Equation.DSMT4" ShapeID="_x0000_i1046" DrawAspect="Content" ObjectID="_1468075746" r:id="rId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的电子式为</w:t>
      </w:r>
      <w:r>
        <w:rPr>
          <w:color w:val="000000"/>
        </w:rPr>
        <w:drawing>
          <wp:inline distT="0" distB="0" distL="114300" distR="114300">
            <wp:extent cx="714375" cy="304800"/>
            <wp:effectExtent l="0" t="0" r="0" b="0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氮元素及其化合物在生产生活中应用广泛。氨气是当前化肥工业的重要原料，又可作为燃料，具有易压缩，燃烧无污染等优点。缩二脲在化工上可作纤维漂白剂、纸张阻燃剂、皮革及纺织品的涂料，泡沫塑料和海棉制品的发泡剂等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研究发现：缩二脲可以与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60" o:title="eqIdab52c58d108a8e68c57129f2bb03dd01"/>
            <o:lock v:ext="edit" aspectratio="t"/>
            <w10:wrap type="none"/>
            <w10:anchorlock/>
          </v:shape>
          <o:OLEObject Type="Embed" ProgID="Equation.DSMT4" ShapeID="_x0000_i1047" DrawAspect="Content" ObjectID="_1468075747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反应，得到一种紫色配离子，其色彩绚丽可用于印染工业，其结构如图所示。下列说法正确的是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14625" cy="1285875"/>
            <wp:effectExtent l="0" t="0" r="0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271462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该配离子与水分子形成氢键的原子只有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O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该配离子中非金属元素最简单气态氢化物沸点：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14.55pt;width:54.1pt;" o:ole="t" filled="f" o:preferrelative="t" stroked="f" coordsize="21600,21600">
            <v:path/>
            <v:fill on="f" focussize="0,0"/>
            <v:stroke on="f" joinstyle="miter"/>
            <v:imagedata r:id="rId63" o:title="eqId7a0554f4a6e06ad41cab77c81ce9a353"/>
            <o:lock v:ext="edit" aspectratio="t"/>
            <w10:wrap type="none"/>
            <w10:anchorlock/>
          </v:shape>
          <o:OLEObject Type="Embed" ProgID="Equation.DSMT4" ShapeID="_x0000_i1048" DrawAspect="Content" ObjectID="_1468075748" r:id="rId6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该配离子中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原子、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原子的杂化类型分别是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65" o:title="eqIde6a7f012ce92bb29997d4ff95f8ac64b"/>
            <o:lock v:ext="edit" aspectratio="t"/>
            <w10:wrap type="none"/>
            <w10:anchorlock/>
          </v:shape>
          <o:OLEObject Type="Embed" ProgID="Equation.DSMT4" ShapeID="_x0000_i1049" DrawAspect="Content" ObjectID="_1468075749" r:id="rId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51" o:title="eqId4d44f86dbf656505802193c21eb44bf4"/>
            <o:lock v:ext="edit" aspectratio="t"/>
            <w10:wrap type="none"/>
            <w10:anchorlock/>
          </v:shape>
          <o:OLEObject Type="Embed" ProgID="Equation.DSMT4" ShapeID="_x0000_i1050" DrawAspect="Content" ObjectID="_1468075750" r:id="rId6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该配离子中铜离子的配位数是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，其价电子有</w:t>
      </w:r>
      <w:r>
        <w:rPr>
          <w:rFonts w:ascii="Times New Roman" w:hAnsi="Times New Roman" w:eastAsia="Times New Roman" w:cs="Times New Roman"/>
          <w:color w:val="000000"/>
        </w:rPr>
        <w:t>9</w:t>
      </w:r>
      <w:r>
        <w:rPr>
          <w:rFonts w:ascii="宋体" w:hAnsi="宋体" w:eastAsia="宋体" w:cs="宋体"/>
          <w:color w:val="000000"/>
        </w:rPr>
        <w:t>种空间运动状态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为短周期主族元素，原子序数依次增大，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元素不同周期且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原子的核外未成对电子数为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为地壳中含量最高的元素，由</w:t>
      </w:r>
      <w:r>
        <w:rPr>
          <w:rFonts w:ascii="Times New Roman" w:hAnsi="Times New Roman" w:eastAsia="Times New Roman" w:cs="Times New Roman"/>
          <w:color w:val="000000"/>
        </w:rPr>
        <w:t>R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Y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组成的物质结构式如图所示。下列说法错误的是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762125" cy="1962150"/>
            <wp:effectExtent l="0" t="0" r="0" b="0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1962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元素电负性：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2.75pt;width:54.7pt;" o:ole="t" filled="f" o:preferrelative="t" stroked="f" coordsize="21600,21600">
            <v:path/>
            <v:fill on="f" focussize="0,0"/>
            <v:stroke on="f" joinstyle="miter"/>
            <v:imagedata r:id="rId69" o:title="eqId01c36d1868402bf9e3334878ab4a38fd"/>
            <o:lock v:ext="edit" aspectratio="t"/>
            <w10:wrap type="none"/>
            <w10:anchorlock/>
          </v:shape>
          <o:OLEObject Type="Embed" ProgID="Equation.DSMT4" ShapeID="_x0000_i1051" DrawAspect="Content" ObjectID="_1468075751" r:id="rId6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9.15pt;width:34.15pt;" o:ole="t" filled="f" o:preferrelative="t" stroked="f" coordsize="21600,21600">
            <v:path/>
            <v:fill on="f" focussize="0,0"/>
            <v:stroke on="f" joinstyle="miter"/>
            <v:imagedata r:id="rId71" o:title="eqIdc3476c048327e8a78b64881a5775e905"/>
            <o:lock v:ext="edit" aspectratio="t"/>
            <w10:wrap type="none"/>
            <w10:anchorlock/>
          </v:shape>
          <o:OLEObject Type="Embed" ProgID="Equation.DSMT4" ShapeID="_x0000_i1052" DrawAspect="Content" ObjectID="_1468075752" r:id="rId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的所有原子最外层都满足</w:t>
      </w:r>
      <w:r>
        <w:rPr>
          <w:rFonts w:ascii="Times New Roman" w:hAnsi="Times New Roman" w:eastAsia="Times New Roman" w:cs="Times New Roman"/>
          <w:color w:val="000000"/>
        </w:rPr>
        <w:t>8</w:t>
      </w:r>
      <w:r>
        <w:rPr>
          <w:rFonts w:ascii="宋体" w:hAnsi="宋体" w:eastAsia="宋体" w:cs="宋体"/>
          <w:color w:val="000000"/>
        </w:rPr>
        <w:t>电子稳定结构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所在周期主族元素中，简单离子半径最小的是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73" o:title="eqId6f799eb3fc0f7d9fdad7cf26bedcd23e"/>
            <o:lock v:ext="edit" aspectratio="t"/>
            <w10:wrap type="none"/>
            <w10:anchorlock/>
          </v:shape>
          <o:OLEObject Type="Embed" ProgID="Equation.DSMT4" ShapeID="_x0000_i1053" DrawAspect="Content" ObjectID="_1468075753" r:id="rId7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pt;width:25.9pt;" o:ole="t" filled="f" o:preferrelative="t" stroked="f" coordsize="21600,21600">
            <v:path/>
            <v:fill on="f" focussize="0,0"/>
            <v:stroke on="f" joinstyle="miter"/>
            <v:imagedata r:id="rId75" o:title="eqIdfbf82f69e4372d85ffa124f3ed6106d4"/>
            <o:lock v:ext="edit" aspectratio="t"/>
            <w10:wrap type="none"/>
            <w10:anchorlock/>
          </v:shape>
          <o:OLEObject Type="Embed" ProgID="Equation.DSMT4" ShapeID="_x0000_i1054" DrawAspect="Content" ObjectID="_1468075754" r:id="rId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可以作为饮用水消毒剂，因此只有氧化性没有还原性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Times New Roman" w:hAnsi="Times New Roman" w:eastAsia="Times New Roman" w:cs="Times New Roman"/>
          <w:color w:val="000000"/>
        </w:rPr>
        <w:t>2023</w:t>
      </w:r>
      <w:r>
        <w:rPr>
          <w:rFonts w:ascii="宋体" w:hAnsi="宋体" w:eastAsia="宋体" w:cs="宋体"/>
          <w:color w:val="000000"/>
        </w:rPr>
        <w:t>年</w:t>
      </w:r>
      <w:r>
        <w:rPr>
          <w:rFonts w:ascii="Times New Roman" w:hAnsi="Times New Roman" w:eastAsia="Times New Roman" w:cs="Times New Roman"/>
          <w:color w:val="000000"/>
        </w:rPr>
        <w:t>12</w:t>
      </w:r>
      <w:r>
        <w:rPr>
          <w:rFonts w:ascii="宋体" w:hAnsi="宋体" w:eastAsia="宋体" w:cs="宋体"/>
          <w:color w:val="000000"/>
        </w:rPr>
        <w:t>月我国大连化学物理研究所率先研究出镁锂双盐电池，工作原理如图所示，放电时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极转化关系为：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7.9pt;width:74.9pt;" o:ole="t" filled="f" o:preferrelative="t" stroked="f" coordsize="21600,21600">
            <v:path/>
            <v:fill on="f" focussize="0,0"/>
            <v:stroke on="f" joinstyle="miter"/>
            <v:imagedata r:id="rId77" o:title="eqIdf1ca5ad11c5b7fa1c8536e9e0479f29b"/>
            <o:lock v:ext="edit" aspectratio="t"/>
            <w10:wrap type="none"/>
            <w10:anchorlock/>
          </v:shape>
          <o:OLEObject Type="Embed" ProgID="Equation.DSMT4" ShapeID="_x0000_i1055" DrawAspect="Content" ObjectID="_1468075755" r:id="rId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。下列说法正确的是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67175" cy="2809875"/>
            <wp:effectExtent l="0" t="0" r="0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4067175" cy="2809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该电池放电时，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80" o:title="eqId24bcc319b743f6cebadf19d49db5e2a6"/>
            <o:lock v:ext="edit" aspectratio="t"/>
            <w10:wrap type="none"/>
            <w10:anchorlock/>
          </v:shape>
          <o:OLEObject Type="Embed" ProgID="Equation.DSMT4" ShapeID="_x0000_i1056" DrawAspect="Content" ObjectID="_1468075756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失去电子转化为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5pt;width:19pt;" o:ole="t" filled="f" o:preferrelative="t" stroked="f" coordsize="21600,21600">
            <v:path/>
            <v:fill on="f" focussize="0,0"/>
            <v:stroke on="f" joinstyle="miter"/>
            <v:imagedata r:id="rId82" o:title="eqId26e584eee3da3c737f9ecce2800ebec5"/>
            <o:lock v:ext="edit" aspectratio="t"/>
            <w10:wrap type="none"/>
            <w10:anchorlock/>
          </v:shape>
          <o:OLEObject Type="Embed" ProgID="Equation.DSMT4" ShapeID="_x0000_i1057" DrawAspect="Content" ObjectID="_1468075757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并迁移到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3pt;width:9pt;" o:ole="t" filled="f" o:preferrelative="t" stroked="f" coordsize="21600,21600">
            <v:path/>
            <v:fill on="f" focussize="0,0"/>
            <v:stroke on="f" joinstyle="miter"/>
            <v:imagedata r:id="rId84" o:title="eqId581c04af30b490da1a50555f9c89125c"/>
            <o:lock v:ext="edit" aspectratio="t"/>
            <w10:wrap type="none"/>
            <w10:anchorlock/>
          </v:shape>
          <o:OLEObject Type="Embed" ProgID="Equation.DSMT4" ShapeID="_x0000_i1058" DrawAspect="Content" ObjectID="_1468075758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放电时正极反应式为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19.15pt;width:131.1pt;" o:ole="t" filled="f" o:preferrelative="t" stroked="f" coordsize="21600,21600">
            <v:path/>
            <v:fill on="f" focussize="0,0"/>
            <v:stroke on="f" joinstyle="miter"/>
            <v:imagedata r:id="rId86" o:title="eqId1683aa61ac71c83ef4036bfcd83ba990"/>
            <o:lock v:ext="edit" aspectratio="t"/>
            <w10:wrap type="none"/>
            <w10:anchorlock/>
          </v:shape>
          <o:OLEObject Type="Embed" ProgID="Equation.DSMT4" ShapeID="_x0000_i1059" DrawAspect="Content" ObjectID="_1468075759" r:id="rId85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该电池电解质溶液需要加入氢氧化钠以提高电解质的导电性，降低电池内阻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该电池充电时，若通过电路转移电子的物质的量为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8" o:title="eqId7d6a40590bc3c0ab80ce11e851e3066d"/>
            <o:lock v:ext="edit" aspectratio="t"/>
            <w10:wrap type="none"/>
            <w10:anchorlock/>
          </v:shape>
          <o:OLEObject Type="Embed" ProgID="Equation.DSMT4" ShapeID="_x0000_i1060" DrawAspect="Content" ObjectID="_1468075760" r:id="rId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，正负极质量变化正好相等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下列实验操作能达到预期实验目的的是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554"/>
        <w:gridCol w:w="6617"/>
        <w:gridCol w:w="281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选项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实验操作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预期目的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  <w:r>
              <w:rPr>
                <w:rFonts w:ascii="宋体" w:hAnsi="宋体" w:eastAsia="宋体" w:cs="宋体"/>
                <w:color w:val="000000"/>
              </w:rPr>
              <w:t>．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将氯气和氯化氢混合气体通过饱和食盐水洗气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除去氯化氢杂质得到纯净的氯气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  <w:r>
              <w:rPr>
                <w:rFonts w:ascii="宋体" w:hAnsi="宋体" w:eastAsia="宋体" w:cs="宋体"/>
                <w:color w:val="000000"/>
              </w:rPr>
              <w:t>．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常温下，向</w:t>
            </w:r>
            <w:r>
              <w:object>
                <v:shape id="_x0000_i1061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      <v:path/>
                  <v:fill on="f" focussize="0,0"/>
                  <v:stroke on="f" joinstyle="miter"/>
                  <v:imagedata r:id="rId90" o:title="eqId9c38c6b842b451f57d81f9f8dd320e4c"/>
                  <o:lock v:ext="edit" aspectratio="t"/>
                  <w10:wrap type="none"/>
                  <w10:anchorlock/>
                </v:shape>
                <o:OLEObject Type="Embed" ProgID="Equation.DSMT4" ShapeID="_x0000_i1061" DrawAspect="Content" ObjectID="_1468075761" r:id="rId8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溶液中加入</w:t>
            </w:r>
            <w:r>
              <w:object>
                <v:shape id="_x0000_i1062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      <v:path/>
                  <v:fill on="f" focussize="0,0"/>
                  <v:stroke on="f" joinstyle="miter"/>
                  <v:imagedata r:id="rId92" o:title="eqIdbba8c268b645f045374466cb02f50759"/>
                  <o:lock v:ext="edit" aspectratio="t"/>
                  <w10:wrap type="none"/>
                  <w10:anchorlock/>
                </v:shape>
                <o:OLEObject Type="Embed" ProgID="Equation.DSMT4" ShapeID="_x0000_i1062" DrawAspect="Content" ObjectID="_1468075762" r:id="rId9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溶液，将带火星的木条放在试管口，木条复燃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判断氧化性：</w:t>
            </w:r>
            <w:r>
              <w:object>
                <v:shape id="_x0000_i1063" o:spt="75" alt="学科网(www.zxxk.com)--教育资源门户，提供试卷、教案、课件、论文、素材以及各类教学资源下载，还有大量而丰富的教学相关资讯！" type="#_x0000_t75" style="height:18pt;width:70pt;" o:ole="t" filled="f" o:preferrelative="t" stroked="f" coordsize="21600,21600">
                  <v:path/>
                  <v:fill on="f" focussize="0,0"/>
                  <v:stroke on="f" joinstyle="miter"/>
                  <v:imagedata r:id="rId94" o:title="eqId0d555fb6bde07d0adf4ef30c3517b2e6"/>
                  <o:lock v:ext="edit" aspectratio="t"/>
                  <w10:wrap type="none"/>
                  <w10:anchorlock/>
                </v:shape>
                <o:OLEObject Type="Embed" ProgID="Equation.DSMT4" ShapeID="_x0000_i1063" DrawAspect="Content" ObjectID="_1468075763" r:id="rId9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  <w:r>
              <w:rPr>
                <w:rFonts w:ascii="宋体" w:hAnsi="宋体" w:eastAsia="宋体" w:cs="宋体"/>
                <w:color w:val="000000"/>
              </w:rPr>
              <w:t>．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标况下向足量次氯酸钠溶液中缓慢通入一定量含有二氧化硫</w:t>
            </w:r>
            <w:r>
              <w:rPr>
                <w:rFonts w:ascii="宋体" w:hAnsi="宋体" w:eastAsia="宋体" w:cs="宋体"/>
                <w:color w:val="000000"/>
                <w:position w:val="0"/>
              </w:rPr>
              <w:drawing>
                <wp:inline distT="0" distB="0" distL="114300" distR="114300">
                  <wp:extent cx="133350" cy="177800"/>
                  <wp:effectExtent l="0" t="0" r="0" b="0"/>
                  <wp:docPr id="410987725" name="图片 4109877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0987725" name="图片 410987725"/>
                          <pic:cNvPicPr>
                            <a:picLocks noChangeAspect="1"/>
                          </pic:cNvPicPr>
                        </pic:nvPicPr>
                        <pic:blipFill>
                          <a:blip r:embed="rId9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350" cy="17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eastAsia="宋体" w:cs="宋体"/>
                <w:color w:val="000000"/>
              </w:rPr>
              <w:t>某气体，然后加入足量氯化钡溶液，过滤，洗涤，干燥，称量沉淀质量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可根据沉淀质量计算二氧化硫的体积分数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33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  <w:r>
              <w:rPr>
                <w:rFonts w:ascii="宋体" w:hAnsi="宋体" w:eastAsia="宋体" w:cs="宋体"/>
                <w:color w:val="000000"/>
              </w:rPr>
              <w:t>．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向麦芽糖溶液中加入少量稀硫酸，加热，滴加</w:t>
            </w:r>
            <w:r>
              <w:object>
                <v:shape id="_x0000_i1064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      <v:path/>
                  <v:fill on="f" focussize="0,0"/>
                  <v:stroke on="f" joinstyle="miter"/>
                  <v:imagedata r:id="rId97" o:title="eqIdce93086f0133444d40743d654cba1c55"/>
                  <o:lock v:ext="edit" aspectratio="t"/>
                  <w10:wrap type="none"/>
                  <w10:anchorlock/>
                </v:shape>
                <o:OLEObject Type="Embed" ProgID="Equation.DSMT4" ShapeID="_x0000_i1064" DrawAspect="Content" ObjectID="_1468075764" r:id="rId9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溶液调至呈碱性，再加入银氨溶液，水浴加热，可观察到产生银镜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验证麦芽糖水解产物具有还原性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99" o:title="eqId0bbbfc69cfd78a89c450bdb65076e431"/>
            <o:lock v:ext="edit" aspectratio="t"/>
            <w10:wrap type="none"/>
            <w10:anchorlock/>
          </v:shape>
          <o:OLEObject Type="Embed" ProgID="Equation.DSMT4" ShapeID="_x0000_i1065" DrawAspect="Content" ObjectID="_1468075765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为阿伏伽德罗常数的值，下列说法正确的是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88" o:title="eqId7d6a40590bc3c0ab80ce11e851e3066d"/>
            <o:lock v:ext="edit" aspectratio="t"/>
            <w10:wrap type="none"/>
            <w10:anchorlock/>
          </v:shape>
          <o:OLEObject Type="Embed" ProgID="Equation.DSMT4" ShapeID="_x0000_i1066" DrawAspect="Content" ObjectID="_1468075766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环氧乙烷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209550" cy="276225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209550" cy="27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中含有共价键数目约为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103" o:title="eqIdcada1b57b331e8d950b921517085b256"/>
            <o:lock v:ext="edit" aspectratio="t"/>
            <w10:wrap type="none"/>
            <w10:anchorlock/>
          </v:shape>
          <o:OLEObject Type="Embed" ProgID="Equation.DSMT4" ShapeID="_x0000_i1067" DrawAspect="Content" ObjectID="_1468075767" r:id="rId10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5pt;width:53.9pt;" o:ole="t" filled="f" o:preferrelative="t" stroked="f" coordsize="21600,21600">
            <v:path/>
            <v:fill on="f" focussize="0,0"/>
            <v:stroke on="f" joinstyle="miter"/>
            <v:imagedata r:id="rId105" o:title="eqId5c6d91368906099ae90fd254e13b3037"/>
            <o:lock v:ext="edit" aspectratio="t"/>
            <w10:wrap type="none"/>
            <w10:anchorlock/>
          </v:shape>
          <o:OLEObject Type="Embed" ProgID="Equation.DSMT4" ShapeID="_x0000_i1068" DrawAspect="Content" ObjectID="_1468075768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亚硫酸钠溶液中阴离子数目大于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99" o:title="eqId0bbbfc69cfd78a89c450bdb65076e431"/>
            <o:lock v:ext="edit" aspectratio="t"/>
            <w10:wrap type="none"/>
            <w10:anchorlock/>
          </v:shape>
          <o:OLEObject Type="Embed" ProgID="Equation.DSMT4" ShapeID="_x0000_i1069" DrawAspect="Content" ObjectID="_1468075769" r:id="rId10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常温下，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6.1pt;width:55.9pt;" o:ole="t" filled="f" o:preferrelative="t" stroked="f" coordsize="21600,21600">
            <v:path/>
            <v:fill on="f" focussize="0,0"/>
            <v:stroke on="f" joinstyle="miter"/>
            <v:imagedata r:id="rId108" o:title="eqIdd6cfd7bdf4228be7fdd5e712d429fba2"/>
            <o:lock v:ext="edit" aspectratio="t"/>
            <w10:wrap type="none"/>
            <w10:anchorlock/>
          </v:shape>
          <o:OLEObject Type="Embed" ProgID="Equation.DSMT4" ShapeID="_x0000_i1070" DrawAspect="Content" ObjectID="_1468075770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乙二酸溶液的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5.75pt;width:36.75pt;" o:ole="t" filled="f" o:preferrelative="t" stroked="f" coordsize="21600,21600">
            <v:path/>
            <v:fill on="f" focussize="0,0"/>
            <v:stroke on="f" joinstyle="miter"/>
            <v:imagedata r:id="rId110" o:title="eqId2783b423126c3863323de4b49ede5e06"/>
            <o:lock v:ext="edit" aspectratio="t"/>
            <w10:wrap type="none"/>
            <w10:anchorlock/>
          </v:shape>
          <o:OLEObject Type="Embed" ProgID="Equation.DSMT4" ShapeID="_x0000_i1071" DrawAspect="Content" ObjectID="_1468075771" r:id="rId1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，则含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3.9pt;width:13.9pt;" o:ole="t" filled="f" o:preferrelative="t" stroked="f" coordsize="21600,21600">
            <v:path/>
            <v:fill on="f" focussize="0,0"/>
            <v:stroke on="f" joinstyle="miter"/>
            <v:imagedata r:id="rId53" o:title="eqIda8b6ede55013761f0df50ef4854cb9d4"/>
            <o:lock v:ext="edit" aspectratio="t"/>
            <w10:wrap type="none"/>
            <w10:anchorlock/>
          </v:shape>
          <o:OLEObject Type="Embed" ProgID="Equation.DSMT4" ShapeID="_x0000_i1072" DrawAspect="Content" ObjectID="_1468075772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的数目大于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6pt;width:35pt;" o:ole="t" filled="f" o:preferrelative="t" stroked="f" coordsize="21600,21600">
            <v:path/>
            <v:fill on="f" focussize="0,0"/>
            <v:stroke on="f" joinstyle="miter"/>
            <v:imagedata r:id="rId113" o:title="eqIdee830aa985ce7426f15b7bf529628b42"/>
            <o:lock v:ext="edit" aspectratio="t"/>
            <w10:wrap type="none"/>
            <w10:anchorlock/>
          </v:shape>
          <o:OLEObject Type="Embed" ProgID="Equation.DSMT4" ShapeID="_x0000_i1073" DrawAspect="Content" ObjectID="_1468075773" r:id="rId11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某样品中含有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18pt;width:58.9pt;" o:ole="t" filled="f" o:preferrelative="t" stroked="f" coordsize="21600,21600">
            <v:path/>
            <v:fill on="f" focussize="0,0"/>
            <v:stroke on="f" joinstyle="miter"/>
            <v:imagedata r:id="rId115" o:title="eqId957c0c5168669d2a783aba67c96fbe7f"/>
            <o:lock v:ext="edit" aspectratio="t"/>
            <w10:wrap type="none"/>
            <w10:anchorlock/>
          </v:shape>
          <o:OLEObject Type="Embed" ProgID="Equation.DSMT4" ShapeID="_x0000_i1074" DrawAspect="Content" ObjectID="_1468075774" r:id="rId1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和少量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4.25pt;width:29.25pt;" o:ole="t" filled="f" o:preferrelative="t" stroked="f" coordsize="21600,21600">
            <v:path/>
            <v:fill on="f" focussize="0,0"/>
            <v:stroke on="f" joinstyle="miter"/>
            <v:imagedata r:id="rId117" o:title="eqId24a7a58438b831b6a45a9874adce1055"/>
            <o:lock v:ext="edit" aspectratio="t"/>
            <w10:wrap type="none"/>
            <w10:anchorlock/>
          </v:shape>
          <o:OLEObject Type="Embed" ProgID="Equation.DSMT4" ShapeID="_x0000_i1075" DrawAspect="Content" ObjectID="_1468075775" r:id="rId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杂质，加水溶解后蒸发浓缩、冷却结晶、过滤、洗涤、干燥，得到的固体中离子数为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19" o:title="eqId62adfcb8a2470b1c2b1a0eb84a7d0ed3"/>
            <o:lock v:ext="edit" aspectratio="t"/>
            <w10:wrap type="none"/>
            <w10:anchorlock/>
          </v:shape>
          <o:OLEObject Type="Embed" ProgID="Equation.DSMT4" ShapeID="_x0000_i1076" DrawAspect="Content" ObjectID="_1468075776" r:id="rId118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我国最新型</w:t>
      </w:r>
      <w:r>
        <w:rPr>
          <w:rFonts w:ascii="Times New Roman" w:hAnsi="Times New Roman" w:eastAsia="Times New Roman" w:cs="Times New Roman"/>
          <w:color w:val="000000"/>
        </w:rPr>
        <w:t>055</w:t>
      </w:r>
      <w:r>
        <w:rPr>
          <w:rFonts w:ascii="宋体" w:hAnsi="宋体" w:eastAsia="宋体" w:cs="宋体"/>
          <w:color w:val="000000"/>
        </w:rPr>
        <w:t>型万吨驱逐舰上使用了最新一代国产有源相控阵雷达，采用了最先进的氮化镓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121" o:title="eqId3f1dccd38eb50b79d5182df512a3cd3d"/>
            <o:lock v:ext="edit" aspectratio="t"/>
            <w10:wrap type="none"/>
            <w10:anchorlock/>
          </v:shape>
          <o:OLEObject Type="Embed" ProgID="Equation.DSMT4" ShapeID="_x0000_i1077" DrawAspect="Content" ObjectID="_1468075777" r:id="rId12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半导体技术。某工厂利用铝土矿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主要成分为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123" o:title="eqId17d51df16c763a44588b9cab73f9ff98"/>
            <o:lock v:ext="edit" aspectratio="t"/>
            <w10:wrap type="none"/>
            <w10:anchorlock/>
          </v:shape>
          <o:OLEObject Type="Embed" ProgID="Equation.DSMT4" ShapeID="_x0000_i1078" DrawAspect="Content" ObjectID="_1468075778" r:id="rId1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18pt;width:35.25pt;" o:ole="t" filled="f" o:preferrelative="t" stroked="f" coordsize="21600,21600">
            <v:path/>
            <v:fill on="f" focussize="0,0"/>
            <v:stroke on="f" joinstyle="miter"/>
            <v:imagedata r:id="rId125" o:title="eqId833a2ba0be016a76bfc0fdb1531d8132"/>
            <o:lock v:ext="edit" aspectratio="t"/>
            <w10:wrap type="none"/>
            <w10:anchorlock/>
          </v:shape>
          <o:OLEObject Type="Embed" ProgID="Equation.DSMT4" ShapeID="_x0000_i1079" DrawAspect="Content" ObjectID="_1468075779" r:id="rId1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15pt;width:27.75pt;" o:ole="t" filled="f" o:preferrelative="t" stroked="f" coordsize="21600,21600">
            <v:path/>
            <v:fill on="f" focussize="0,0"/>
            <v:stroke on="f" joinstyle="miter"/>
            <v:imagedata r:id="rId127" o:title="eqIdbd64433131ff93fd151abc85cfe05dba"/>
            <o:lock v:ext="edit" aspectratio="t"/>
            <w10:wrap type="none"/>
            <w10:anchorlock/>
          </v:shape>
          <o:OLEObject Type="Embed" ProgID="Equation.DSMT4" ShapeID="_x0000_i1080" DrawAspect="Content" ObjectID="_1468075780" r:id="rId12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为原料制备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121" o:title="eqId3f1dccd38eb50b79d5182df512a3cd3d"/>
            <o:lock v:ext="edit" aspectratio="t"/>
            <w10:wrap type="none"/>
            <w10:anchorlock/>
          </v:shape>
          <o:OLEObject Type="Embed" ProgID="Equation.DSMT4" ShapeID="_x0000_i1081" DrawAspect="Content" ObjectID="_1468075781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的流程如下图所示。已知镓与铝同主族，其氧化物和氢氧化物均为两性化合物，能与强酸、强碱溶液反应，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99" o:title="eqId0bbbfc69cfd78a89c450bdb65076e431"/>
            <o:lock v:ext="edit" aspectratio="t"/>
            <w10:wrap type="none"/>
            <w10:anchorlock/>
          </v:shape>
          <o:OLEObject Type="Embed" ProgID="Equation.DSMT4" ShapeID="_x0000_i1082" DrawAspect="Content" ObjectID="_1468075782" r:id="rId1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为阿伏加德罗常数的值，下列说法错误的是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829175" cy="1304925"/>
            <wp:effectExtent l="0" t="0" r="0" b="0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0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可以通过粉碎铝土矿、搅拌等方法提高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碱溶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效率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由过程</w:t>
      </w: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可知，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132" o:title="eqIdff874b78d056be3540778641b53de914"/>
            <o:lock v:ext="edit" aspectratio="t"/>
            <w10:wrap type="none"/>
            <w10:anchorlock/>
          </v:shape>
          <o:OLEObject Type="Embed" ProgID="Equation.DSMT4" ShapeID="_x0000_i1083" DrawAspect="Content" ObjectID="_1468075783" r:id="rId131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410987729" name="图片 4109877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987729" name="图片 410987729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酸性比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8pt;width:45pt;" o:ole="t" filled="f" o:preferrelative="t" stroked="f" coordsize="21600,21600">
            <v:path/>
            <v:fill on="f" focussize="0,0"/>
            <v:stroke on="f" joinstyle="miter"/>
            <v:imagedata r:id="rId134" o:title="eqId62a8240dea9958032412d655e4a218fd"/>
            <o:lock v:ext="edit" aspectratio="t"/>
            <w10:wrap type="none"/>
            <w10:anchorlock/>
          </v:shape>
          <o:OLEObject Type="Embed" ProgID="Equation.DSMT4" ShapeID="_x0000_i1084" DrawAspect="Content" ObjectID="_1468075784" r:id="rId1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20.4pt;width:168.95pt;" o:ole="t" filled="f" o:preferrelative="t" stroked="f" coordsize="21600,21600">
            <v:path/>
            <v:fill on="f" focussize="0,0"/>
            <v:stroke on="f" joinstyle="miter"/>
            <v:imagedata r:id="rId136" o:title="eqIdd112da4aebe71727f98ba0d50e69c683"/>
            <o:lock v:ext="edit" aspectratio="t"/>
            <w10:wrap type="none"/>
            <w10:anchorlock/>
          </v:shape>
          <o:OLEObject Type="Embed" ProgID="Equation.DSMT4" ShapeID="_x0000_i1085" DrawAspect="Content" ObjectID="_1468075785" r:id="rId1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4.25pt;width:44.25pt;" o:ole="t" filled="f" o:preferrelative="t" stroked="f" coordsize="21600,21600">
            <v:path/>
            <v:fill on="f" focussize="0,0"/>
            <v:stroke on="f" joinstyle="miter"/>
            <v:imagedata r:id="rId138" o:title="eqIdfbf2438859c6b8e693d1b0f95372b884"/>
            <o:lock v:ext="edit" aspectratio="t"/>
            <w10:wrap type="none"/>
            <w10:anchorlock/>
          </v:shape>
          <o:OLEObject Type="Embed" ProgID="Equation.DSMT4" ShapeID="_x0000_i1086" DrawAspect="Content" ObjectID="_1468075786" r:id="rId1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与足量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140" o:title="eqIddbe2066525aa0616cf44d051d57bf713"/>
            <o:lock v:ext="edit" aspectratio="t"/>
            <w10:wrap type="none"/>
            <w10:anchorlock/>
          </v:shape>
          <o:OLEObject Type="Embed" ProgID="Equation.DSMT4" ShapeID="_x0000_i1087" DrawAspect="Content" ObjectID="_1468075787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反应，转移电子数为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142" o:title="eqId8cec7b14c1f56b5a245eb327b3044396"/>
            <o:lock v:ext="edit" aspectratio="t"/>
            <w10:wrap type="none"/>
            <w10:anchorlock/>
          </v:shape>
          <o:OLEObject Type="Embed" ProgID="Equation.DSMT4" ShapeID="_x0000_i1088" DrawAspect="Content" ObjectID="_1468075788" r:id="rId14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滤渣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是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5pt;width:27.75pt;" o:ole="t" filled="f" o:preferrelative="t" stroked="f" coordsize="21600,21600">
            <v:path/>
            <v:fill on="f" focussize="0,0"/>
            <v:stroke on="f" joinstyle="miter"/>
            <v:imagedata r:id="rId127" o:title="eqIdbd64433131ff93fd151abc85cfe05dba"/>
            <o:lock v:ext="edit" aspectratio="t"/>
            <w10:wrap type="none"/>
            <w10:anchorlock/>
          </v:shape>
          <o:OLEObject Type="Embed" ProgID="Equation.DSMT4" ShapeID="_x0000_i1089" DrawAspect="Content" ObjectID="_1468075789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，生成滤渣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的离子方程式可能为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21.75pt;width:237.75pt;" o:ole="t" filled="f" o:preferrelative="t" stroked="f" coordsize="21600,21600">
            <v:path/>
            <v:fill on="f" focussize="0,0"/>
            <v:stroke on="f" joinstyle="miter"/>
            <v:imagedata r:id="rId145" o:title="eqId55fe9eced1a8a5b80f6ae27e63b4718d"/>
            <o:lock v:ext="edit" aspectratio="t"/>
            <w10:wrap type="none"/>
            <w10:anchorlock/>
          </v:shape>
          <o:OLEObject Type="Embed" ProgID="Equation.DSMT4" ShapeID="_x0000_i1090" DrawAspect="Content" ObjectID="_1468075790" r:id="rId144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炸药广泛应用于爆破工程。我国科学家近日取得突破，合成了一种高能量且稳定性相对较好的炸药</w:t>
      </w:r>
      <w:r>
        <w:rPr>
          <w:rFonts w:ascii="Times New Roman" w:hAnsi="Times New Roman" w:eastAsia="Times New Roman" w:cs="Times New Roman"/>
          <w:color w:val="000000"/>
        </w:rPr>
        <w:t>TNTNB</w:t>
      </w:r>
      <w:r>
        <w:rPr>
          <w:rFonts w:ascii="宋体" w:hAnsi="宋体" w:eastAsia="宋体" w:cs="宋体"/>
          <w:color w:val="000000"/>
        </w:rPr>
        <w:t>．下表罗列了一类炸药的演变历史及相关性质，下列说法错误的是</w:t>
      </w:r>
    </w:p>
    <w:tbl>
      <w:tblPr>
        <w:tblStyle w:val="4"/>
        <w:tblW w:w="829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890"/>
        <w:gridCol w:w="1522"/>
        <w:gridCol w:w="2190"/>
        <w:gridCol w:w="2100"/>
        <w:gridCol w:w="321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br w:type="textWrapping"/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硝基苯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TNT(1863</w:t>
            </w:r>
            <w:r>
              <w:rPr>
                <w:rFonts w:ascii="宋体" w:hAnsi="宋体" w:eastAsia="宋体" w:cs="宋体"/>
                <w:color w:val="000000"/>
              </w:rPr>
              <w:t>年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HNB(1966</w:t>
            </w:r>
            <w:r>
              <w:rPr>
                <w:rFonts w:ascii="宋体" w:hAnsi="宋体" w:eastAsia="宋体" w:cs="宋体"/>
                <w:color w:val="000000"/>
              </w:rPr>
              <w:t>年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)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TNTNB(2023</w:t>
            </w:r>
            <w:r>
              <w:rPr>
                <w:rFonts w:ascii="宋体" w:hAnsi="宋体" w:eastAsia="宋体" w:cs="宋体"/>
                <w:color w:val="000000"/>
              </w:rPr>
              <w:t>年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)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结构式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428625" cy="723900"/>
                  <wp:effectExtent l="0" t="0" r="9525" b="0"/>
                  <wp:docPr id="100029" name="图片 10002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29" name="图片 10002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4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723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228725" cy="1047750"/>
                  <wp:effectExtent l="0" t="0" r="9525" b="0"/>
                  <wp:docPr id="100031" name="图片 100031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1" name="图片 100031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4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8725" cy="1047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181100" cy="990600"/>
                  <wp:effectExtent l="0" t="0" r="0" b="0"/>
                  <wp:docPr id="100033" name="图片 10003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3" name="图片 10003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4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100" cy="990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885950" cy="1162050"/>
                  <wp:effectExtent l="0" t="0" r="0" b="0"/>
                  <wp:docPr id="100035" name="图片 10003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35" name="图片 10003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14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5950" cy="1162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000000"/>
              </w:rPr>
              <w:t xml:space="preserve">  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091" o:spt="75" alt="学科网(www.zxxk.com)--教育资源门户，提供试卷、教案、课件、论文、素材以及各类教学资源下载，还有大量而丰富的教学相关资讯！" type="#_x0000_t75" style="height:18pt;width:32.5pt;" o:ole="t" filled="f" o:preferrelative="t" stroked="f" coordsize="21600,21600">
                  <v:path/>
                  <v:fill on="f" focussize="0,0"/>
                  <v:stroke on="f" joinstyle="miter"/>
                  <v:imagedata r:id="rId151" o:title="eqId54a1bafe00f43fd0d9b15e7bd53ff589"/>
                  <o:lock v:ext="edit" aspectratio="t"/>
                  <w10:wrap type="none"/>
                  <w10:anchorlock/>
                </v:shape>
                <o:OLEObject Type="Embed" ProgID="Equation.DSMT4" ShapeID="_x0000_i1091" DrawAspect="Content" ObjectID="_1468075791" r:id="rId15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数量：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1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3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相对能量</w:t>
            </w:r>
            <w:r>
              <w:rPr>
                <w:rFonts w:ascii="Times New Roman" w:hAnsi="Times New Roman" w:eastAsia="Times New Roman" w:cs="Times New Roman"/>
                <w:color w:val="000000"/>
              </w:rPr>
              <w:t>Q</w:t>
            </w:r>
            <w:r>
              <w:rPr>
                <w:rFonts w:ascii="宋体" w:hAnsi="宋体" w:eastAsia="宋体" w:cs="宋体"/>
                <w:color w:val="000000"/>
              </w:rPr>
              <w:t>：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092" o:spt="75" alt="学科网(www.zxxk.com)--教育资源门户，提供试卷、教案、课件、论文、素材以及各类教学资源下载，还有大量而丰富的教学相关资讯！" type="#_x0000_t75" style="height:17.9pt;width:64.1pt;" o:ole="t" filled="f" o:preferrelative="t" stroked="f" coordsize="21600,21600">
                  <v:path/>
                  <v:fill on="f" focussize="0,0"/>
                  <v:stroke on="f" joinstyle="miter"/>
                  <v:imagedata r:id="rId153" o:title="eqId0a0c0e67c72ec8470b8dc398764ce397"/>
                  <o:lock v:ext="edit" aspectratio="t"/>
                  <w10:wrap type="none"/>
                  <w10:anchorlock/>
                </v:shape>
                <o:OLEObject Type="Embed" ProgID="Equation.DSMT4" ShapeID="_x0000_i1092" DrawAspect="Content" ObjectID="_1468075792" r:id="rId152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093" o:spt="75" alt="学科网(www.zxxk.com)--教育资源门户，提供试卷、教案、课件、论文、素材以及各类教学资源下载，还有大量而丰富的教学相关资讯！" type="#_x0000_t75" style="height:17.9pt;width:64.9pt;" o:ole="t" filled="f" o:preferrelative="t" stroked="f" coordsize="21600,21600">
                  <v:path/>
                  <v:fill on="f" focussize="0,0"/>
                  <v:stroke on="f" joinstyle="miter"/>
                  <v:imagedata r:id="rId155" o:title="eqIdeef2b648f838976ca5ac8a9609651fd4"/>
                  <o:lock v:ext="edit" aspectratio="t"/>
                  <w10:wrap type="none"/>
                  <w10:anchorlock/>
                </v:shape>
                <o:OLEObject Type="Embed" ProgID="Equation.DSMT4" ShapeID="_x0000_i1093" DrawAspect="Content" ObjectID="_1468075793" r:id="rId15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094" o:spt="75" alt="学科网(www.zxxk.com)--教育资源门户，提供试卷、教案、课件、论文、素材以及各类教学资源下载，还有大量而丰富的教学相关资讯！" type="#_x0000_t75" style="height:17.9pt;width:64.1pt;" o:ole="t" filled="f" o:preferrelative="t" stroked="f" coordsize="21600,21600">
                  <v:path/>
                  <v:fill on="f" focussize="0,0"/>
                  <v:stroke on="f" joinstyle="miter"/>
                  <v:imagedata r:id="rId157" o:title="eqId7edf479b32b78f364d1e32d7d93e81c3"/>
                  <o:lock v:ext="edit" aspectratio="t"/>
                  <w10:wrap type="none"/>
                  <w10:anchorlock/>
                </v:shape>
                <o:OLEObject Type="Embed" ProgID="Equation.DSMT4" ShapeID="_x0000_i1094" DrawAspect="Content" ObjectID="_1468075794" r:id="rId15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object>
                <v:shape id="_x0000_i1095" o:spt="75" alt="学科网(www.zxxk.com)--教育资源门户，提供试卷、教案、课件、论文、素材以及各类教学资源下载，还有大量而丰富的教学相关资讯！" type="#_x0000_t75" style="height:17.9pt;width:64.1pt;" o:ole="t" filled="f" o:preferrelative="t" stroked="f" coordsize="21600,21600">
                  <v:path/>
                  <v:fill on="f" focussize="0,0"/>
                  <v:stroke on="f" joinstyle="miter"/>
                  <v:imagedata r:id="rId159" o:title="eqId3b3c30003807a5044907f2a8710b5066"/>
                  <o:lock v:ext="edit" aspectratio="t"/>
                  <w10:wrap type="none"/>
                  <w10:anchorlock/>
                </v:shape>
                <o:OLEObject Type="Embed" ProgID="Equation.DSMT4" ShapeID="_x0000_i1095" DrawAspect="Content" ObjectID="_1468075795" r:id="rId158">
                  <o:LockedField>false</o:LockedField>
                </o:OLEObject>
              </w:objec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浓硝酸、浓硫酸、甲苯混合物在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4.55pt;width:24.95pt;" o:ole="t" filled="f" o:preferrelative="t" stroked="f" coordsize="21600,21600">
            <v:path/>
            <v:fill on="f" focussize="0,0"/>
            <v:stroke on="f" joinstyle="miter"/>
            <v:imagedata r:id="rId161" o:title="eqIdd25ad3f7fa6d5741ba5ee88114c1523c"/>
            <o:lock v:ext="edit" aspectratio="t"/>
            <w10:wrap type="none"/>
            <w10:anchorlock/>
          </v:shape>
          <o:OLEObject Type="Embed" ProgID="Equation.DSMT4" ShapeID="_x0000_i1096" DrawAspect="Content" ObjectID="_1468075796" r:id="rId1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水浴加热可制取</w:t>
      </w:r>
      <w:r>
        <w:rPr>
          <w:rFonts w:ascii="Times New Roman" w:hAnsi="Times New Roman" w:eastAsia="Times New Roman" w:cs="Times New Roman"/>
          <w:color w:val="000000"/>
        </w:rPr>
        <w:t>TNT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苯环数量相同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410987733" name="图片 4109877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987733" name="图片 410987733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条件下，硝基数量越多，炸药能量越高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C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410987731" name="图片 4109877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987731" name="图片 410987731"/>
                    <pic:cNvPicPr>
                      <a:picLocks noChangeAspect="1"/>
                    </pic:cNvPicPr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热化学方程式：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8pt;width:197.25pt;" o:ole="t" filled="f" o:preferrelative="t" stroked="f" coordsize="21600,21600">
            <v:path/>
            <v:fill on="f" focussize="0,0"/>
            <v:stroke on="f" joinstyle="miter"/>
            <v:imagedata r:id="rId164" o:title="eqId1f9596c7cd95f91b1a8cb32cafd5315b"/>
            <o:lock v:ext="edit" aspectratio="t"/>
            <w10:wrap type="none"/>
            <w10:anchorlock/>
          </v:shape>
          <o:OLEObject Type="Embed" ProgID="Equation.DSMT4" ShapeID="_x0000_i1097" DrawAspect="Content" ObjectID="_1468075797" r:id="rId16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TNTNB</w:t>
      </w:r>
      <w:r>
        <w:rPr>
          <w:rFonts w:ascii="宋体" w:hAnsi="宋体" w:eastAsia="宋体" w:cs="宋体"/>
          <w:color w:val="000000"/>
        </w:rPr>
        <w:t>分子中有三种不同化学环境的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原子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某温度下，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20.25pt;width:225pt;" o:ole="t" filled="f" o:preferrelative="t" stroked="f" coordsize="21600,21600">
            <v:path/>
            <v:fill on="f" focussize="0,0"/>
            <v:stroke on="f" joinstyle="miter"/>
            <v:imagedata r:id="rId166" o:title="eqIdf770bd7f6c62bdba0a21db513f1f4a3c"/>
            <o:lock v:ext="edit" aspectratio="t"/>
            <w10:wrap type="none"/>
            <w10:anchorlock/>
          </v:shape>
          <o:OLEObject Type="Embed" ProgID="Equation.DSMT4" ShapeID="_x0000_i1098" DrawAspect="Content" ObjectID="_1468075798" r:id="rId1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。向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4.25pt;width:33.3pt;" o:ole="t" filled="f" o:preferrelative="t" stroked="f" coordsize="21600,21600">
            <v:path/>
            <v:fill on="f" focussize="0,0"/>
            <v:stroke on="f" joinstyle="miter"/>
            <v:imagedata r:id="rId168" o:title="eqId8f4c7eb65b03a3fc8cfe445031518d5c"/>
            <o:lock v:ext="edit" aspectratio="t"/>
            <w10:wrap type="none"/>
            <w10:anchorlock/>
          </v:shape>
          <o:OLEObject Type="Embed" ProgID="Equation.DSMT4" ShapeID="_x0000_i1099" DrawAspect="Content" ObjectID="_1468075799" r:id="rId1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浓度均为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6.1pt;width:62.05pt;" o:ole="t" filled="f" o:preferrelative="t" stroked="f" coordsize="21600,21600">
            <v:path/>
            <v:fill on="f" focussize="0,0"/>
            <v:stroke on="f" joinstyle="miter"/>
            <v:imagedata r:id="rId170" o:title="eqId2ae35125cf7c0415b85fc89c6f799b9e"/>
            <o:lock v:ext="edit" aspectratio="t"/>
            <w10:wrap type="none"/>
            <w10:anchorlock/>
          </v:shape>
          <o:OLEObject Type="Embed" ProgID="Equation.DSMT4" ShapeID="_x0000_i1100" DrawAspect="Content" ObjectID="_1468075800" r:id="rId1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盐酸和醋酸的混合溶液中逐滴加入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8.75pt;width:98.25pt;" o:ole="t" filled="f" o:preferrelative="t" stroked="f" coordsize="21600,21600">
            <v:path/>
            <v:fill on="f" focussize="0,0"/>
            <v:stroke on="f" joinstyle="miter"/>
            <v:imagedata r:id="rId172" o:title="eqId578874d4bd3ae6f2b69d51fae1d602ed"/>
            <o:lock v:ext="edit" aspectratio="t"/>
            <w10:wrap type="none"/>
            <w10:anchorlock/>
          </v:shape>
          <o:OLEObject Type="Embed" ProgID="Equation.DSMT4" ShapeID="_x0000_i1101" DrawAspect="Content" ObjectID="_1468075801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溶液，溶液电导率、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74" o:title="eqId1066e53bf79a3cdff7ec2934bd09e272"/>
            <o:lock v:ext="edit" aspectratio="t"/>
            <w10:wrap type="none"/>
            <w10:anchorlock/>
          </v:shape>
          <o:OLEObject Type="Embed" ProgID="Equation.DSMT4" ShapeID="_x0000_i1102" DrawAspect="Content" ObjectID="_1468075802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随氨水体积的变化如图。下列说法错误的是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628900" cy="1495425"/>
            <wp:effectExtent l="0" t="0" r="0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495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点，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21.75pt;width:71.25pt;" o:ole="t" filled="f" o:preferrelative="t" stroked="f" coordsize="21600,21600">
            <v:path/>
            <v:fill on="f" focussize="0,0"/>
            <v:stroke on="f" joinstyle="miter"/>
            <v:imagedata r:id="rId177" o:title="eqIde5300a35ff00847af5101fb5db27e027"/>
            <o:lock v:ext="edit" aspectratio="t"/>
            <w10:wrap type="none"/>
            <w10:anchorlock/>
          </v:shape>
          <o:OLEObject Type="Embed" ProgID="Equation.DSMT4" ShapeID="_x0000_i1103" DrawAspect="Content" ObjectID="_1468075803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约为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6.5pt;width:84pt;" o:ole="t" filled="f" o:preferrelative="t" stroked="f" coordsize="21600,21600">
            <v:path/>
            <v:fill on="f" focussize="0,0"/>
            <v:stroke on="f" joinstyle="miter"/>
            <v:imagedata r:id="rId179" o:title="eqId9148e3187ce738110e9729346b9f70dd"/>
            <o:lock v:ext="edit" aspectratio="t"/>
            <w10:wrap type="none"/>
            <w10:anchorlock/>
          </v:shape>
          <o:OLEObject Type="Embed" ProgID="Equation.DSMT4" ShapeID="_x0000_i1104" DrawAspect="Content" ObjectID="_1468075804" r:id="rId17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点，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21.75pt;width:165.75pt;" o:ole="t" filled="f" o:preferrelative="t" stroked="f" coordsize="21600,21600">
            <v:path/>
            <v:fill on="f" focussize="0,0"/>
            <v:stroke on="f" joinstyle="miter"/>
            <v:imagedata r:id="rId181" o:title="eqId2410d6a765d760994c4898c502915aa0"/>
            <o:lock v:ext="edit" aspectratio="t"/>
            <w10:wrap type="none"/>
            <w10:anchorlock/>
          </v:shape>
          <o:OLEObject Type="Embed" ProgID="Equation.DSMT4" ShapeID="_x0000_i1105" DrawAspect="Content" ObjectID="_1468075805" r:id="rId18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点，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21.75pt;width:372pt;" o:ole="t" filled="f" o:preferrelative="t" stroked="f" coordsize="21600,21600">
            <v:path/>
            <v:fill on="f" focussize="0,0"/>
            <v:stroke on="f" joinstyle="miter"/>
            <v:imagedata r:id="rId183" o:title="eqId78d8cc9872899b181fa0d8c635af9173"/>
            <o:lock v:ext="edit" aspectratio="t"/>
            <w10:wrap type="none"/>
            <w10:anchorlock/>
          </v:shape>
          <o:OLEObject Type="Embed" ProgID="Equation.DSMT4" ShapeID="_x0000_i1106" DrawAspect="Content" ObjectID="_1468075806" r:id="rId18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点，氨水刚好中和盐酸和醋酸，所以水的电离程度：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3.95pt;width:63pt;" o:ole="t" filled="f" o:preferrelative="t" stroked="f" coordsize="21600,21600">
            <v:path/>
            <v:fill on="f" focussize="0,0"/>
            <v:stroke on="f" joinstyle="miter"/>
            <v:imagedata r:id="rId185" o:title="eqId818895aa9c2494c51c3a242bd489ae7e"/>
            <o:lock v:ext="edit" aspectratio="t"/>
            <w10:wrap type="none"/>
            <w10:anchorlock/>
          </v:shape>
          <o:OLEObject Type="Embed" ProgID="Equation.DSMT4" ShapeID="_x0000_i1107" DrawAspect="Content" ObjectID="_1468075807" r:id="rId184">
            <o:LockedField>false</o:LockedField>
          </o:OLEObject>
        </w:objec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科学家设计了一种新型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4.15pt;width:47.85pt;" o:ole="t" filled="f" o:preferrelative="t" stroked="f" coordsize="21600,21600">
            <v:path/>
            <v:fill on="f" focussize="0,0"/>
            <v:stroke on="f" joinstyle="miter"/>
            <v:imagedata r:id="rId187" o:title="eqId33d3a7b274cd200f84c284b3d78fd05b"/>
            <o:lock v:ext="edit" aspectratio="t"/>
            <w10:wrap type="none"/>
            <w10:anchorlock/>
          </v:shape>
          <o:OLEObject Type="Embed" ProgID="Equation.DSMT4" ShapeID="_x0000_i1108" DrawAspect="Content" ObjectID="_1468075808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金属框架，可通过静电作用选择性吸附氨气，对于捕捉氨气效果良好。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4.15pt;width:47.85pt;" o:ole="t" filled="f" o:preferrelative="t" stroked="f" coordsize="21600,21600">
            <v:path/>
            <v:fill on="f" focussize="0,0"/>
            <v:stroke on="f" joinstyle="miter"/>
            <v:imagedata r:id="rId187" o:title="eqId33d3a7b274cd200f84c284b3d78fd05b"/>
            <o:lock v:ext="edit" aspectratio="t"/>
            <w10:wrap type="none"/>
            <w10:anchorlock/>
          </v:shape>
          <o:OLEObject Type="Embed" ProgID="Equation.DSMT4" ShapeID="_x0000_i1109" DrawAspect="Content" ObjectID="_1468075809" r:id="rId1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和另一种材料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4.15pt;width:61.2pt;" o:ole="t" filled="f" o:preferrelative="t" stroked="f" coordsize="21600,21600">
            <v:path/>
            <v:fill on="f" focussize="0,0"/>
            <v:stroke on="f" joinstyle="miter"/>
            <v:imagedata r:id="rId190" o:title="eqId02b4abc4deaedaa04b9eddd705c1520c"/>
            <o:lock v:ext="edit" aspectratio="t"/>
            <w10:wrap type="none"/>
            <w10:anchorlock/>
          </v:shape>
          <o:OLEObject Type="Embed" ProgID="Equation.DSMT4" ShapeID="_x0000_i1110" DrawAspect="Content" ObjectID="_1468075810" r:id="rId1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均可用于除去有害气体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192" o:title="eqId2d6149377ee90af173136c0119993ccb"/>
            <o:lock v:ext="edit" aspectratio="t"/>
            <w10:wrap type="none"/>
            <w10:anchorlock/>
          </v:shape>
          <o:OLEObject Type="Embed" ProgID="Equation.DSMT4" ShapeID="_x0000_i1111" DrawAspect="Content" ObjectID="_1468075811" r:id="rId1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4.15pt;width:61.2pt;" o:ole="t" filled="f" o:preferrelative="t" stroked="f" coordsize="21600,21600">
            <v:path/>
            <v:fill on="f" focussize="0,0"/>
            <v:stroke on="f" joinstyle="miter"/>
            <v:imagedata r:id="rId190" o:title="eqId02b4abc4deaedaa04b9eddd705c1520c"/>
            <o:lock v:ext="edit" aspectratio="t"/>
            <w10:wrap type="none"/>
            <w10:anchorlock/>
          </v:shape>
          <o:OLEObject Type="Embed" ProgID="Equation.DSMT4" ShapeID="_x0000_i1112" DrawAspect="Content" ObjectID="_1468075812" r:id="rId1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的孔径大小和形状恰能选择性固定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195" o:title="eqId94679132b75edf2fc0643e4832a1e845"/>
            <o:lock v:ext="edit" aspectratio="t"/>
            <w10:wrap type="none"/>
            <w10:anchorlock/>
          </v:shape>
          <o:OLEObject Type="Embed" ProgID="Equation.DSMT4" ShapeID="_x0000_i1113" DrawAspect="Content" ObjectID="_1468075813" r:id="rId19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如图所示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505075" cy="71437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96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714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15.75pt;width:27pt;" o:ole="t" filled="f" o:preferrelative="t" stroked="f" coordsize="21600,21600">
            <v:path/>
            <v:fill on="f" focussize="0,0"/>
            <v:stroke on="f" joinstyle="miter"/>
            <v:imagedata r:id="rId195" o:title="eqId94679132b75edf2fc0643e4832a1e845"/>
            <o:lock v:ext="edit" aspectratio="t"/>
            <w10:wrap type="none"/>
            <w10:anchorlock/>
          </v:shape>
          <o:OLEObject Type="Embed" ProgID="Equation.DSMT4" ShapeID="_x0000_i1114" DrawAspect="Content" ObjectID="_1468075814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分子构型与乙烯类似。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①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20.25pt;width:218.25pt;" o:ole="t" filled="f" o:preferrelative="t" stroked="f" coordsize="21600,21600">
            <v:path/>
            <v:fill on="f" focussize="0,0"/>
            <v:stroke on="f" joinstyle="miter"/>
            <v:imagedata r:id="rId199" o:title="eqIdbb8fa3cb3df65593423d427984879fec"/>
            <o:lock v:ext="edit" aspectratio="t"/>
            <w10:wrap type="none"/>
            <w10:anchorlock/>
          </v:shape>
          <o:OLEObject Type="Embed" ProgID="Equation.DSMT4" ShapeID="_x0000_i1115" DrawAspect="Content" ObjectID="_1468075815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②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20.25pt;width:330.6pt;" o:ole="t" filled="f" o:preferrelative="t" stroked="f" coordsize="21600,21600">
            <v:path/>
            <v:fill on="f" focussize="0,0"/>
            <v:stroke on="f" joinstyle="miter"/>
            <v:imagedata r:id="rId201" o:title="eqIda5272d3b9536f5c8b4ea6b2d053f306d"/>
            <o:lock v:ext="edit" aspectratio="t"/>
            <w10:wrap type="none"/>
            <w10:anchorlock/>
          </v:shape>
          <o:OLEObject Type="Embed" ProgID="Equation.DSMT4" ShapeID="_x0000_i1116" DrawAspect="Content" ObjectID="_1468075816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下列关于二者净化气体的说法中，正确的一项是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4.15pt;width:61.2pt;" o:ole="t" filled="f" o:preferrelative="t" stroked="f" coordsize="21600,21600">
            <v:path/>
            <v:fill on="f" focussize="0,0"/>
            <v:stroke on="f" joinstyle="miter"/>
            <v:imagedata r:id="rId190" o:title="eqId02b4abc4deaedaa04b9eddd705c1520c"/>
            <o:lock v:ext="edit" aspectratio="t"/>
            <w10:wrap type="none"/>
            <w10:anchorlock/>
          </v:shape>
          <o:OLEObject Type="Embed" ProgID="Equation.DSMT4" ShapeID="_x0000_i1117" DrawAspect="Content" ObjectID="_1468075817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捕获的气体所有原子共平面，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4.15pt;width:47.85pt;" o:ole="t" filled="f" o:preferrelative="t" stroked="f" coordsize="21600,21600">
            <v:path/>
            <v:fill on="f" focussize="0,0"/>
            <v:stroke on="f" joinstyle="miter"/>
            <v:imagedata r:id="rId187" o:title="eqId33d3a7b274cd200f84c284b3d78fd05b"/>
            <o:lock v:ext="edit" aspectratio="t"/>
            <w10:wrap type="none"/>
            <w10:anchorlock/>
          </v:shape>
          <o:OLEObject Type="Embed" ProgID="Equation.DSMT4" ShapeID="_x0000_i1118" DrawAspect="Content" ObjectID="_1468075818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捕获的气体空间构型为正四面体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4.15pt;width:61.2pt;" o:ole="t" filled="f" o:preferrelative="t" stroked="f" coordsize="21600,21600">
            <v:path/>
            <v:fill on="f" focussize="0,0"/>
            <v:stroke on="f" joinstyle="miter"/>
            <v:imagedata r:id="rId190" o:title="eqId02b4abc4deaedaa04b9eddd705c1520c"/>
            <o:lock v:ext="edit" aspectratio="t"/>
            <w10:wrap type="none"/>
            <w10:anchorlock/>
          </v:shape>
          <o:OLEObject Type="Embed" ProgID="Equation.DSMT4" ShapeID="_x0000_i1119" DrawAspect="Content" ObjectID="_1468075819" r:id="rId2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置入废气后，废气颜色变深，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4.15pt;width:47.85pt;" o:ole="t" filled="f" o:preferrelative="t" stroked="f" coordsize="21600,21600">
            <v:path/>
            <v:fill on="f" focussize="0,0"/>
            <v:stroke on="f" joinstyle="miter"/>
            <v:imagedata r:id="rId187" o:title="eqId33d3a7b274cd200f84c284b3d78fd05b"/>
            <o:lock v:ext="edit" aspectratio="t"/>
            <w10:wrap type="none"/>
            <w10:anchorlock/>
          </v:shape>
          <o:OLEObject Type="Embed" ProgID="Equation.DSMT4" ShapeID="_x0000_i1120" DrawAspect="Content" ObjectID="_1468075820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置入废气后，废气颜色变浅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4.15pt;width:61.2pt;" o:ole="t" filled="f" o:preferrelative="t" stroked="f" coordsize="21600,21600">
            <v:path/>
            <v:fill on="f" focussize="0,0"/>
            <v:stroke on="f" joinstyle="miter"/>
            <v:imagedata r:id="rId190" o:title="eqId02b4abc4deaedaa04b9eddd705c1520c"/>
            <o:lock v:ext="edit" aspectratio="t"/>
            <w10:wrap type="none"/>
            <w10:anchorlock/>
          </v:shape>
          <o:OLEObject Type="Embed" ProgID="Equation.DSMT4" ShapeID="_x0000_i1121" DrawAspect="Content" ObjectID="_1468075821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适宜在较低温度下净化气体，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4.15pt;width:47.85pt;" o:ole="t" filled="f" o:preferrelative="t" stroked="f" coordsize="21600,21600">
            <v:path/>
            <v:fill on="f" focussize="0,0"/>
            <v:stroke on="f" joinstyle="miter"/>
            <v:imagedata r:id="rId187" o:title="eqId33d3a7b274cd200f84c284b3d78fd05b"/>
            <o:lock v:ext="edit" aspectratio="t"/>
            <w10:wrap type="none"/>
            <w10:anchorlock/>
          </v:shape>
          <o:OLEObject Type="Embed" ProgID="Equation.DSMT4" ShapeID="_x0000_i1122" DrawAspect="Content" ObjectID="_1468075822" r:id="rId2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适宜在较高温度下净化气体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4.15pt;width:61.2pt;" o:ole="t" filled="f" o:preferrelative="t" stroked="f" coordsize="21600,21600">
            <v:path/>
            <v:fill on="f" focussize="0,0"/>
            <v:stroke on="f" joinstyle="miter"/>
            <v:imagedata r:id="rId190" o:title="eqId02b4abc4deaedaa04b9eddd705c1520c"/>
            <o:lock v:ext="edit" aspectratio="t"/>
            <w10:wrap type="none"/>
            <w10:anchorlock/>
          </v:shape>
          <o:OLEObject Type="Embed" ProgID="Equation.DSMT4" ShapeID="_x0000_i1123" DrawAspect="Content" ObjectID="_1468075823" r:id="rId2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适宜在较高压强下净化气体，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14.15pt;width:47.85pt;" o:ole="t" filled="f" o:preferrelative="t" stroked="f" coordsize="21600,21600">
            <v:path/>
            <v:fill on="f" focussize="0,0"/>
            <v:stroke on="f" joinstyle="miter"/>
            <v:imagedata r:id="rId187" o:title="eqId33d3a7b274cd200f84c284b3d78fd05b"/>
            <o:lock v:ext="edit" aspectratio="t"/>
            <w10:wrap type="none"/>
            <w10:anchorlock/>
          </v:shape>
          <o:OLEObject Type="Embed" ProgID="Equation.DSMT4" ShapeID="_x0000_i1124" DrawAspect="Content" ObjectID="_1468075824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适宜在较低压强下净化气体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二、非选择题：共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4</w:t>
      </w:r>
      <w:r>
        <w:rPr>
          <w:rFonts w:ascii="宋体" w:hAnsi="宋体" w:eastAsia="宋体" w:cs="宋体"/>
          <w:b/>
          <w:color w:val="000000"/>
          <w:sz w:val="24"/>
        </w:rPr>
        <w:t>小题，共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58</w:t>
      </w:r>
      <w:r>
        <w:rPr>
          <w:rFonts w:ascii="宋体" w:hAnsi="宋体" w:eastAsia="宋体" w:cs="宋体"/>
          <w:b/>
          <w:color w:val="000000"/>
          <w:sz w:val="24"/>
        </w:rPr>
        <w:t>分。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碘化钾用作制有机化合物及制药原料，医疗上用于防治甲状腺肿和甲状腺机能亢进的手术前准备，也可用作祛痰药。某实验室通过碘酸钾和硫化氢反应制备碘化钾。实验装置如图所示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夹持及加热装置已省略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457700" cy="2286000"/>
            <wp:effectExtent l="0" t="0" r="0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0"/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仪器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的名称是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，实验中先关闭</w:t>
      </w:r>
      <w:r>
        <w:rPr>
          <w:rFonts w:ascii="Times New Roman" w:hAnsi="Times New Roman" w:eastAsia="Times New Roman" w:cs="Times New Roman"/>
          <w:color w:val="000000"/>
        </w:rPr>
        <w:t>K</w:t>
      </w:r>
      <w:r>
        <w:rPr>
          <w:rFonts w:ascii="宋体" w:hAnsi="宋体" w:eastAsia="宋体" w:cs="宋体"/>
          <w:color w:val="000000"/>
        </w:rPr>
        <w:t>，打开仪器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填“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”、“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”或“</w:t>
      </w:r>
      <w:r>
        <w:rPr>
          <w:rFonts w:ascii="Times New Roman" w:hAnsi="Times New Roman" w:eastAsia="Times New Roman" w:cs="Times New Roman"/>
          <w:color w:val="000000"/>
        </w:rPr>
        <w:t>ab</w:t>
      </w:r>
      <w:r>
        <w:rPr>
          <w:rFonts w:ascii="宋体" w:hAnsi="宋体" w:eastAsia="宋体" w:cs="宋体"/>
          <w:color w:val="000000"/>
        </w:rPr>
        <w:t>”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制备碘酸钾，其反应的离子方程式为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。某同学认为可以将甲装置中的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4.25pt;width:22.15pt;" o:ole="t" filled="f" o:preferrelative="t" stroked="f" coordsize="21600,21600">
            <v:path/>
            <v:fill on="f" focussize="0,0"/>
            <v:stroke on="f" joinstyle="miter"/>
            <v:imagedata r:id="rId212" o:title="eqIdf7978ad436744b416c40bfb7d2307a0f"/>
            <o:lock v:ext="edit" aspectratio="t"/>
            <w10:wrap type="none"/>
            <w10:anchorlock/>
          </v:shape>
          <o:OLEObject Type="Embed" ProgID="Equation.DSMT4" ShapeID="_x0000_i1125" DrawAspect="Content" ObjectID="_1468075825" r:id="rId2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更换为粉末状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8pt;width:29.25pt;" o:ole="t" filled="f" o:preferrelative="t" stroked="f" coordsize="21600,21600">
            <v:path/>
            <v:fill on="f" focussize="0,0"/>
            <v:stroke on="f" joinstyle="miter"/>
            <v:imagedata r:id="rId214" o:title="eqIdf6b3a3cfffd90d7be512e6ff3ac3d88e"/>
            <o:lock v:ext="edit" aspectratio="t"/>
            <w10:wrap type="none"/>
            <w10:anchorlock/>
          </v:shape>
          <o:OLEObject Type="Embed" ProgID="Equation.DSMT4" ShapeID="_x0000_i1126" DrawAspect="Content" ObjectID="_1468075826" r:id="rId2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固体，你认为是否合理？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填“合理”、“不合理”或“无法判断”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乙装置中加入稀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216" o:title="eqIddabf3433f95b16485024c4eede9f2a50"/>
            <o:lock v:ext="edit" aspectratio="t"/>
            <w10:wrap type="none"/>
            <w10:anchorlock/>
          </v:shape>
          <o:OLEObject Type="Embed" ProgID="Equation.DSMT4" ShapeID="_x0000_i1127" DrawAspect="Content" ObjectID="_1468075827" r:id="rId2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的主要作用是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如果乙装置最终生成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6pt;width:24.95pt;" o:ole="t" filled="f" o:preferrelative="t" stroked="f" coordsize="21600,21600">
            <v:path/>
            <v:fill on="f" focussize="0,0"/>
            <v:stroke on="f" joinstyle="miter"/>
            <v:imagedata r:id="rId218" o:title="eqIdfd636350e965983081a93907d9dc2df1"/>
            <o:lock v:ext="edit" aspectratio="t"/>
            <w10:wrap type="none"/>
            <w10:anchorlock/>
          </v:shape>
          <o:OLEObject Type="Embed" ProgID="Equation.DSMT4" ShapeID="_x0000_i1128" DrawAspect="Content" ObjectID="_1468075828" r:id="rId2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黄色沉淀，理论上可制得碘化钾的质量为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本实验尾气中的硫化氢可以用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97" o:title="eqIdce93086f0133444d40743d654cba1c55"/>
            <o:lock v:ext="edit" aspectratio="t"/>
            <w10:wrap type="none"/>
            <w10:anchorlock/>
          </v:shape>
          <o:OLEObject Type="Embed" ProgID="Equation.DSMT4" ShapeID="_x0000_i1129" DrawAspect="Content" ObjectID="_1468075829" r:id="rId2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溶液吸收，也可以用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8pt;width:31.95pt;" o:ole="t" filled="f" o:preferrelative="t" stroked="f" coordsize="21600,21600">
            <v:path/>
            <v:fill on="f" focussize="0,0"/>
            <v:stroke on="f" joinstyle="miter"/>
            <v:imagedata r:id="rId221" o:title="eqId063bcda6d25d1f19cddb61e499b6ac69"/>
            <o:lock v:ext="edit" aspectratio="t"/>
            <w10:wrap type="none"/>
            <w10:anchorlock/>
          </v:shape>
          <o:OLEObject Type="Embed" ProgID="Equation.DSMT4" ShapeID="_x0000_i1130" DrawAspect="Content" ObjectID="_1468075830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溶液吸收。向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8.75pt;width:84.75pt;" o:ole="t" filled="f" o:preferrelative="t" stroked="f" coordsize="21600,21600">
            <v:path/>
            <v:fill on="f" focussize="0,0"/>
            <v:stroke on="f" joinstyle="miter"/>
            <v:imagedata r:id="rId223" o:title="eqId71a9e08d3737e6184c11bbe695263259"/>
            <o:lock v:ext="edit" aspectratio="t"/>
            <w10:wrap type="none"/>
            <w10:anchorlock/>
          </v:shape>
          <o:OLEObject Type="Embed" ProgID="Equation.DSMT4" ShapeID="_x0000_i1131" DrawAspect="Content" ObjectID="_1468075831" r:id="rId2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溶液中通尾气直至饱和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6.1pt;width:55.9pt;" o:ole="t" filled="f" o:preferrelative="t" stroked="f" coordsize="21600,21600">
            <v:path/>
            <v:fill on="f" focussize="0,0"/>
            <v:stroke on="f" joinstyle="miter"/>
            <v:imagedata r:id="rId108" o:title="eqIdd6cfd7bdf4228be7fdd5e712d429fba2"/>
            <o:lock v:ext="edit" aspectratio="t"/>
            <w10:wrap type="none"/>
            <w10:anchorlock/>
          </v:shape>
          <o:OLEObject Type="Embed" ProgID="Equation.DSMT4" ShapeID="_x0000_i1132" DrawAspect="Content" ObjectID="_1468075832" r:id="rId22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时，溶液中刚好有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3.15pt;width:21.9pt;" o:ole="t" filled="f" o:preferrelative="t" stroked="f" coordsize="21600,21600">
            <v:path/>
            <v:fill on="f" focussize="0,0"/>
            <v:stroke on="f" joinstyle="miter"/>
            <v:imagedata r:id="rId226" o:title="eqId185d3cc1154dc5571d3b5c32c1691e02"/>
            <o:lock v:ext="edit" aspectratio="t"/>
            <w10:wrap type="none"/>
            <w10:anchorlock/>
          </v:shape>
          <o:OLEObject Type="Embed" ProgID="Equation.DSMT4" ShapeID="_x0000_i1133" DrawAspect="Content" ObjectID="_1468075833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沉淀生成，此时溶液中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21.75pt;width:48.75pt;" o:ole="t" filled="f" o:preferrelative="t" stroked="f" coordsize="21600,21600">
            <v:path/>
            <v:fill on="f" focussize="0,0"/>
            <v:stroke on="f" joinstyle="miter"/>
            <v:imagedata r:id="rId228" o:title="eqId2994ee666bb4da659d640c1c948f56f5"/>
            <o:lock v:ext="edit" aspectratio="t"/>
            <w10:wrap type="none"/>
            <w10:anchorlock/>
          </v:shape>
          <o:OLEObject Type="Embed" ProgID="Equation.DSMT4" ShapeID="_x0000_i1134" DrawAspect="Content" ObjectID="_1468075834" r:id="rId227">
            <o:LockedField>false</o:LockedField>
          </o:OLEObject>
        </w:object>
      </w:r>
      <w:r>
        <w:rPr>
          <w:color w:val="000000"/>
        </w:rPr>
        <w:t>___________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15.6pt;width:47.4pt;" o:ole="t" filled="f" o:preferrelative="t" stroked="f" coordsize="21600,21600">
            <v:path/>
            <v:fill on="f" focussize="0,0"/>
            <v:stroke on="f" joinstyle="miter"/>
            <v:imagedata r:id="rId230" o:title="eqId7516946b463559ba9c8459b9cf332c4c"/>
            <o:lock v:ext="edit" aspectratio="t"/>
            <w10:wrap type="none"/>
            <w10:anchorlock/>
          </v:shape>
          <o:OLEObject Type="Embed" ProgID="Equation.DSMT4" ShapeID="_x0000_i1135" DrawAspect="Content" ObjectID="_1468075835" r:id="rId22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结果保留四位有效数字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20pt;width:106.95pt;" o:ole="t" filled="f" o:preferrelative="t" stroked="f" coordsize="21600,21600">
            <v:path/>
            <v:fill on="f" focussize="0,0"/>
            <v:stroke on="f" joinstyle="miter"/>
            <v:imagedata r:id="rId232" o:title="eqIdebc6b974bbd9411bb3fe6fb6b1abac99"/>
            <o:lock v:ext="edit" aspectratio="t"/>
            <w10:wrap type="none"/>
            <w10:anchorlock/>
          </v:shape>
          <o:OLEObject Type="Embed" ProgID="Equation.DSMT4" ShapeID="_x0000_i1136" DrawAspect="Content" ObjectID="_1468075836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pt;width:23.25pt;" o:ole="t" filled="f" o:preferrelative="t" stroked="f" coordsize="21600,21600">
            <v:path/>
            <v:fill on="f" focussize="0,0"/>
            <v:stroke on="f" joinstyle="miter"/>
            <v:imagedata r:id="rId234" o:title="eqId624cfde5889eb5269fdac20cb1b2753b"/>
            <o:lock v:ext="edit" aspectratio="t"/>
            <w10:wrap type="none"/>
            <w10:anchorlock/>
          </v:shape>
          <o:OLEObject Type="Embed" ProgID="Equation.DSMT4" ShapeID="_x0000_i1137" DrawAspect="Content" ObjectID="_1468075837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20.25pt;width:104.25pt;" o:ole="t" filled="f" o:preferrelative="t" stroked="f" coordsize="21600,21600">
            <v:path/>
            <v:fill on="f" focussize="0,0"/>
            <v:stroke on="f" joinstyle="miter"/>
            <v:imagedata r:id="rId236" o:title="eqIdf36b2f6d702511fdc0e37b147b498369"/>
            <o:lock v:ext="edit" aspectratio="t"/>
            <w10:wrap type="none"/>
            <w10:anchorlock/>
          </v:shape>
          <o:OLEObject Type="Embed" ProgID="Equation.DSMT4" ShapeID="_x0000_i1138" DrawAspect="Content" ObjectID="_1468075838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20.25pt;width:108.75pt;" o:ole="t" filled="f" o:preferrelative="t" stroked="f" coordsize="21600,21600">
            <v:path/>
            <v:fill on="f" focussize="0,0"/>
            <v:stroke on="f" joinstyle="miter"/>
            <v:imagedata r:id="rId238" o:title="eqId324c26dac05f5b89d2ddf694cdf7faca"/>
            <o:lock v:ext="edit" aspectratio="t"/>
            <w10:wrap type="none"/>
            <w10:anchorlock/>
          </v:shape>
          <o:OLEObject Type="Embed" ProgID="Equation.DSMT4" ShapeID="_x0000_i1139" DrawAspect="Content" ObjectID="_1468075839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rPr>
          <w:rFonts w:ascii="Times New Roman" w:hAnsi="Times New Roman" w:eastAsia="Times New Roman" w:cs="Times New Roman"/>
          <w:color w:val="000000"/>
        </w:rPr>
        <w:t>)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锆是一种浅灰色金属，主要存在于海滨砂矿的矿床中，被用于核反应堆芯材料的制备，因此具有战略价值。某工厂以锆英砂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主要成分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240" o:title="eqIdd686a414864806d0e5f0b0e71b98dbd6"/>
            <o:lock v:ext="edit" aspectratio="t"/>
            <w10:wrap type="none"/>
            <w10:anchorlock/>
          </v:shape>
          <o:OLEObject Type="Embed" ProgID="Equation.DSMT4" ShapeID="_x0000_i1140" DrawAspect="Content" ObjectID="_1468075840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，同时含有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242" o:title="eqIdaf2aa4ca3dbdf24490f5d82b714fe5b4"/>
            <o:lock v:ext="edit" aspectratio="t"/>
            <w10:wrap type="none"/>
            <w10:anchorlock/>
          </v:shape>
          <o:OLEObject Type="Embed" ProgID="Equation.DSMT4" ShapeID="_x0000_i1141" DrawAspect="Content" ObjectID="_1468075841" r:id="rId2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244" o:title="eqId0818f5c9aa9a6c2d3bf706242fdeeaca"/>
            <o:lock v:ext="edit" aspectratio="t"/>
            <w10:wrap type="none"/>
            <w10:anchorlock/>
          </v:shape>
          <o:OLEObject Type="Embed" ProgID="Equation.DSMT4" ShapeID="_x0000_i1142" DrawAspect="Content" ObjectID="_1468075842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3pt;width:18pt;" o:ole="t" filled="f" o:preferrelative="t" stroked="f" coordsize="21600,21600">
            <v:path/>
            <v:fill on="f" focussize="0,0"/>
            <v:stroke on="f" joinstyle="miter"/>
            <v:imagedata r:id="rId246" o:title="eqIdb80b8fb007f9e8578c0ffdbed3ba911d"/>
            <o:lock v:ext="edit" aspectratio="t"/>
            <w10:wrap type="none"/>
            <w10:anchorlock/>
          </v:shape>
          <o:OLEObject Type="Embed" ProgID="Equation.DSMT4" ShapeID="_x0000_i1143" DrawAspect="Content" ObjectID="_1468075843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等元素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为原料生产金属锆工艺流程如下：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981075"/>
            <wp:effectExtent l="0" t="0" r="0" b="9525"/>
            <wp:docPr id="100043" name="图片 10004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3" name="图片 10004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981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</w:t>
      </w:r>
      <w:r>
        <w:rPr>
          <w:rFonts w:ascii="Times New Roman" w:hAnsi="Times New Roman" w:eastAsia="Times New Roman" w:cs="Times New Roman"/>
          <w:color w:val="000000"/>
        </w:rPr>
        <w:t>①“</w:t>
      </w:r>
      <w:r>
        <w:rPr>
          <w:rFonts w:ascii="宋体" w:hAnsi="宋体" w:eastAsia="宋体" w:cs="宋体"/>
          <w:color w:val="000000"/>
        </w:rPr>
        <w:t>酸溶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步骤所得的溶液中各金属存在形式为：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30" o:title="eqIdad60241600751443a89557c09ced8b5c"/>
            <o:lock v:ext="edit" aspectratio="t"/>
            <w10:wrap type="none"/>
            <w10:anchorlock/>
          </v:shape>
          <o:OLEObject Type="Embed" ProgID="Equation.DSMT4" ShapeID="_x0000_i1144" DrawAspect="Content" ObjectID="_1468075844" r:id="rId2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6pt;width:32pt;" o:ole="t" filled="f" o:preferrelative="t" stroked="f" coordsize="21600,21600">
            <v:path/>
            <v:fill on="f" focussize="0,0"/>
            <v:stroke on="f" joinstyle="miter"/>
            <v:imagedata r:id="rId250" o:title="eqIdccefb97c4ec714e556c317e3bc7bc0c1"/>
            <o:lock v:ext="edit" aspectratio="t"/>
            <w10:wrap type="none"/>
            <w10:anchorlock/>
          </v:shape>
          <o:OLEObject Type="Embed" ProgID="Equation.DSMT4" ShapeID="_x0000_i1145" DrawAspect="Content" ObjectID="_1468075845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5.75pt;width:24pt;" o:ole="t" filled="f" o:preferrelative="t" stroked="f" coordsize="21600,21600">
            <v:path/>
            <v:fill on="f" focussize="0,0"/>
            <v:stroke on="f" joinstyle="miter"/>
            <v:imagedata r:id="rId252" o:title="eqId3438b7d8a5956d3a017d308b3b41e032"/>
            <o:lock v:ext="edit" aspectratio="t"/>
            <w10:wrap type="none"/>
            <w10:anchorlock/>
          </v:shape>
          <o:OLEObject Type="Embed" ProgID="Equation.DSMT4" ShapeID="_x0000_i1146" DrawAspect="Content" ObjectID="_1468075846" r:id="rId2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6.4pt;width:32.8pt;" o:ole="t" filled="f" o:preferrelative="t" stroked="f" coordsize="21600,21600">
            <v:path/>
            <v:fill on="f" focussize="0,0"/>
            <v:stroke on="f" joinstyle="miter"/>
            <v:imagedata r:id="rId254" o:title="eqId6cb56a799be4d038dd0c0da34ff290d5"/>
            <o:lock v:ext="edit" aspectratio="t"/>
            <w10:wrap type="none"/>
            <w10:anchorlock/>
          </v:shape>
          <o:OLEObject Type="Embed" ProgID="Equation.DSMT4" ShapeID="_x0000_i1147" DrawAspect="Content" ObjectID="_1468075847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常温下弱碱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9.15pt;width:106.15pt;" o:ole="t" filled="f" o:preferrelative="t" stroked="f" coordsize="21600,21600">
            <v:path/>
            <v:fill on="f" focussize="0,0"/>
            <v:stroke on="f" joinstyle="miter"/>
            <v:imagedata r:id="rId256" o:title="eqId678b445d7f9d9e7a4a3e22ec575164a0"/>
            <o:lock v:ext="edit" aspectratio="t"/>
            <w10:wrap type="none"/>
            <w10:anchorlock/>
          </v:shape>
          <o:OLEObject Type="Embed" ProgID="Equation.DSMT4" ShapeID="_x0000_i1148" DrawAspect="Content" ObjectID="_1468075848" r:id="rId2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20.25pt;width:131.25pt;" o:ole="t" filled="f" o:preferrelative="t" stroked="f" coordsize="21600,21600">
            <v:path/>
            <v:fill on="f" focussize="0,0"/>
            <v:stroke on="f" joinstyle="miter"/>
            <v:imagedata r:id="rId258" o:title="eqId065443d3c551167669db143a9f35748d"/>
            <o:lock v:ext="edit" aspectratio="t"/>
            <w10:wrap type="none"/>
            <w10:anchorlock/>
          </v:shape>
          <o:OLEObject Type="Embed" ProgID="Equation.DSMT4" ShapeID="_x0000_i1149" DrawAspect="Content" ObjectID="_1468075849" r:id="rId2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③</w:t>
      </w:r>
      <w:r>
        <w:rPr>
          <w:rFonts w:ascii="宋体" w:hAnsi="宋体" w:eastAsia="宋体" w:cs="宋体"/>
          <w:color w:val="000000"/>
        </w:rPr>
        <w:t>利用不同物质接近沸点时升华速度快的特点可以进行物质分离。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各物质沸点如下：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24100" cy="1276350"/>
            <wp:effectExtent l="0" t="0" r="0" b="0"/>
            <wp:docPr id="100045" name="图片 10004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5" name="图片 10004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59"/>
                    <a:stretch>
                      <a:fillRect/>
                    </a:stretch>
                  </pic:blipFill>
                  <pic:spPr>
                    <a:xfrm>
                      <a:off x="0" y="0"/>
                      <a:ext cx="23241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酸溶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步骤所得的溶液中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3pt;width:18pt;" o:ole="t" filled="f" o:preferrelative="t" stroked="f" coordsize="21600,21600">
            <v:path/>
            <v:fill on="f" focussize="0,0"/>
            <v:stroke on="f" joinstyle="miter"/>
            <v:imagedata r:id="rId246" o:title="eqIdb80b8fb007f9e8578c0ffdbed3ba911d"/>
            <o:lock v:ext="edit" aspectratio="t"/>
            <w10:wrap type="none"/>
            <w10:anchorlock/>
          </v:shape>
          <o:OLEObject Type="Embed" ProgID="Equation.DSMT4" ShapeID="_x0000_i1150" DrawAspect="Content" ObjectID="_1468075850" r:id="rId2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元素的化合价为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萃取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步骤中含锆离子与萃取剂发生络合反应得到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20pt;width:106.15pt;" o:ole="t" filled="f" o:preferrelative="t" stroked="f" coordsize="21600,21600">
            <v:path/>
            <v:fill on="f" focussize="0,0"/>
            <v:stroke on="f" joinstyle="miter"/>
            <v:imagedata r:id="rId262" o:title="eqId11d5fa34e817699eae7d52abff22deea"/>
            <o:lock v:ext="edit" aspectratio="t"/>
            <w10:wrap type="none"/>
            <w10:anchorlock/>
          </v:shape>
          <o:OLEObject Type="Embed" ProgID="Equation.DSMT4" ShapeID="_x0000_i1151" DrawAspect="Content" ObjectID="_1468075851" r:id="rId2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，写出反应的离子方程式：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；加入碱液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4pt;width:29pt;" o:ole="t" filled="f" o:preferrelative="t" stroked="f" coordsize="21600,21600">
            <v:path/>
            <v:fill on="f" focussize="0,0"/>
            <v:stroke on="f" joinstyle="miter"/>
            <v:imagedata r:id="rId264" o:title="eqId08f19e533192138a96140a56c66a5774"/>
            <o:lock v:ext="edit" aspectratio="t"/>
            <w10:wrap type="none"/>
            <w10:anchorlock/>
          </v:shape>
          <o:OLEObject Type="Embed" ProgID="Equation.DSMT4" ShapeID="_x0000_i1152" DrawAspect="Content" ObjectID="_1468075852" r:id="rId26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后，滤液中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39.1pt;width:71.6pt;" o:ole="t" filled="f" o:preferrelative="t" stroked="f" coordsize="21600,21600">
            <v:path/>
            <v:fill on="f" focussize="0,0"/>
            <v:stroke on="f" joinstyle="miter"/>
            <v:imagedata r:id="rId266" o:title="eqIde1a1e6de2c97d23cc100d3f2e57b6c1e"/>
            <o:lock v:ext="edit" aspectratio="t"/>
            <w10:wrap type="none"/>
            <w10:anchorlock/>
          </v:shape>
          <o:OLEObject Type="Embed" ProgID="Equation.DSMT4" ShapeID="_x0000_i1153" DrawAspect="Content" ObjectID="_1468075853" r:id="rId2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，则滤液中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21.75pt;width:51pt;" o:ole="t" filled="f" o:preferrelative="t" stroked="f" coordsize="21600,21600">
            <v:path/>
            <v:fill on="f" focussize="0,0"/>
            <v:stroke on="f" joinstyle="miter"/>
            <v:imagedata r:id="rId268" o:title="eqId39f0996d61c205f26340ed30b0343504"/>
            <o:lock v:ext="edit" aspectratio="t"/>
            <w10:wrap type="none"/>
            <w10:anchorlock/>
          </v:shape>
          <o:OLEObject Type="Embed" ProgID="Equation.DSMT4" ShapeID="_x0000_i1154" DrawAspect="Content" ObjectID="_1468075854" r:id="rId267">
            <o:LockedField>false</o:LockedField>
          </o:OLEObject>
        </w:object>
      </w:r>
      <w:r>
        <w:rPr>
          <w:color w:val="000000"/>
        </w:rPr>
        <w:t>___________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6.25pt;width:42.05pt;" o:ole="t" filled="f" o:preferrelative="t" stroked="f" coordsize="21600,21600">
            <v:path/>
            <v:fill on="f" focussize="0,0"/>
            <v:stroke on="f" joinstyle="miter"/>
            <v:imagedata r:id="rId270" o:title="eqId5c4d9129b79ac985bc46c88b092aeb02"/>
            <o:lock v:ext="edit" aspectratio="t"/>
            <w10:wrap type="none"/>
            <w10:anchorlock/>
          </v:shape>
          <o:OLEObject Type="Embed" ProgID="Equation.DSMT4" ShapeID="_x0000_i1155" DrawAspect="Content" ObjectID="_1468075855" r:id="rId2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沸腾氯化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时金属元素转化为氯化物，同时得到一种还原性气体，写出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7.9pt;width:27.9pt;" o:ole="t" filled="f" o:preferrelative="t" stroked="f" coordsize="21600,21600">
            <v:path/>
            <v:fill on="f" focussize="0,0"/>
            <v:stroke on="f" joinstyle="miter"/>
            <v:imagedata r:id="rId272" o:title="eqId8e26ee35e356fb7b4700345b48bfd96a"/>
            <o:lock v:ext="edit" aspectratio="t"/>
            <w10:wrap type="none"/>
            <w10:anchorlock/>
          </v:shape>
          <o:OLEObject Type="Embed" ProgID="Equation.DSMT4" ShapeID="_x0000_i1156" DrawAspect="Content" ObjectID="_1468075856" r:id="rId2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7.9pt;width:29.95pt;" o:ole="t" filled="f" o:preferrelative="t" stroked="f" coordsize="21600,21600">
            <v:path/>
            <v:fill on="f" focussize="0,0"/>
            <v:stroke on="f" joinstyle="miter"/>
            <v:imagedata r:id="rId274" o:title="eqIdfb930b4a44c8a691f177bf6d3e5f826c"/>
            <o:lock v:ext="edit" aspectratio="t"/>
            <w10:wrap type="none"/>
            <w10:anchorlock/>
          </v:shape>
          <o:OLEObject Type="Embed" ProgID="Equation.DSMT4" ShapeID="_x0000_i1157" DrawAspect="Content" ObjectID="_1468075857" r:id="rId2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的化学方程式：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276" o:title="eqId60c940ce921916e2ea84138b756a1c01"/>
            <o:lock v:ext="edit" aspectratio="t"/>
            <w10:wrap type="none"/>
            <w10:anchorlock/>
          </v:shape>
          <o:OLEObject Type="Embed" ProgID="Equation.DSMT4" ShapeID="_x0000_i1158" DrawAspect="Content" ObjectID="_1468075858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沸点远高于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92" o:title="eqIdbba8c268b645f045374466cb02f50759"/>
            <o:lock v:ext="edit" aspectratio="t"/>
            <w10:wrap type="none"/>
            <w10:anchorlock/>
          </v:shape>
          <o:OLEObject Type="Embed" ProgID="Equation.DSMT4" ShapeID="_x0000_i1159" DrawAspect="Content" ObjectID="_1468075859" r:id="rId2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的原因可能是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；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还原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的主要目的是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已知氧化锆和氧化钙形成某种亮紫色晶体，其晶胞如图所示，其中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3.95pt;width:18pt;" o:ole="t" filled="f" o:preferrelative="t" stroked="f" coordsize="21600,21600">
            <v:path/>
            <v:fill on="f" focussize="0,0"/>
            <v:stroke on="f" joinstyle="miter"/>
            <v:imagedata r:id="rId279" o:title="eqId1be36565ecb4ce41d39111b23f59ac7c"/>
            <o:lock v:ext="edit" aspectratio="t"/>
            <w10:wrap type="none"/>
            <w10:anchorlock/>
          </v:shape>
          <o:OLEObject Type="Embed" ProgID="Equation.DSMT4" ShapeID="_x0000_i1160" DrawAspect="Content" ObjectID="_1468075860" r:id="rId2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位于面心位置</w:t>
      </w:r>
      <w:r>
        <w:rPr>
          <w:rFonts w:ascii="宋体" w:hAnsi="宋体" w:eastAsia="宋体" w:cs="宋体"/>
          <w:color w:val="000000"/>
          <w:position w:val="-12"/>
        </w:rPr>
        <w:drawing>
          <wp:inline distT="0" distB="0" distL="114300" distR="114300">
            <wp:extent cx="127000" cy="76200"/>
            <wp:effectExtent l="0" t="0" r="0" b="0"/>
            <wp:docPr id="410987727" name="图片 4109877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0987727" name="图片 410987727"/>
                    <pic:cNvPicPr>
                      <a:picLocks noChangeAspect="1"/>
                    </pic:cNvPicPr>
                  </pic:nvPicPr>
                  <pic:blipFill>
                    <a:blip r:embed="rId280"/>
                    <a:stretch>
                      <a:fillRect/>
                    </a:stretch>
                  </pic:blipFill>
                  <pic:spPr>
                    <a:xfrm>
                      <a:off x="0" y="0"/>
                      <a:ext cx="127000" cy="76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628775" cy="1009650"/>
            <wp:effectExtent l="0" t="0" r="9525" b="0"/>
            <wp:docPr id="100047" name="图片 10004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7" name="图片 10004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81"/>
                    <a:stretch>
                      <a:fillRect/>
                    </a:stretch>
                  </pic:blipFill>
                  <pic:spPr>
                    <a:xfrm>
                      <a:off x="0" y="0"/>
                      <a:ext cx="162877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①</w:t>
      </w:r>
      <w:r>
        <w:rPr>
          <w:rFonts w:ascii="宋体" w:hAnsi="宋体" w:eastAsia="宋体" w:cs="宋体"/>
          <w:color w:val="000000"/>
        </w:rPr>
        <w:t>晶胞中每个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83" o:title="eqId989ec8dee0f8d9b3f2bb2e6e2532c770"/>
            <o:lock v:ext="edit" aspectratio="t"/>
            <w10:wrap type="none"/>
            <w10:anchorlock/>
          </v:shape>
          <o:OLEObject Type="Embed" ProgID="Equation.DSMT4" ShapeID="_x0000_i1161" DrawAspect="Content" ObjectID="_1468075861" r:id="rId2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周围最近的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285" o:title="eqId186354626d5a1d13b88dfb4df916947b"/>
            <o:lock v:ext="edit" aspectratio="t"/>
            <w10:wrap type="none"/>
            <w10:anchorlock/>
          </v:shape>
          <o:OLEObject Type="Embed" ProgID="Equation.DSMT4" ShapeID="_x0000_i1162" DrawAspect="Content" ObjectID="_1468075862" r:id="rId2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原子个数为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②</w:t>
      </w:r>
      <w:r>
        <w:rPr>
          <w:rFonts w:ascii="宋体" w:hAnsi="宋体" w:eastAsia="宋体" w:cs="宋体"/>
          <w:color w:val="000000"/>
        </w:rPr>
        <w:t>该晶胞为立方晶胞，晶胞中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3.95pt;width:12pt;" o:ole="t" filled="f" o:preferrelative="t" stroked="f" coordsize="21600,21600">
            <v:path/>
            <v:fill on="f" focussize="0,0"/>
            <v:stroke on="f" joinstyle="miter"/>
            <v:imagedata r:id="rId285" o:title="eqId186354626d5a1d13b88dfb4df916947b"/>
            <o:lock v:ext="edit" aspectratio="t"/>
            <w10:wrap type="none"/>
            <w10:anchorlock/>
          </v:shape>
          <o:OLEObject Type="Embed" ProgID="Equation.DSMT4" ShapeID="_x0000_i1163" DrawAspect="Content" ObjectID="_1468075863" r:id="rId2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83" o:title="eqId989ec8dee0f8d9b3f2bb2e6e2532c770"/>
            <o:lock v:ext="edit" aspectratio="t"/>
            <w10:wrap type="none"/>
            <w10:anchorlock/>
          </v:shape>
          <o:OLEObject Type="Embed" ProgID="Equation.DSMT4" ShapeID="_x0000_i1164" DrawAspect="Content" ObjectID="_1468075864" r:id="rId2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最小距离为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2.65pt;width:27.7pt;" o:ole="t" filled="f" o:preferrelative="t" stroked="f" coordsize="21600,21600">
            <v:path/>
            <v:fill on="f" focussize="0,0"/>
            <v:stroke on="f" joinstyle="miter"/>
            <v:imagedata r:id="rId289" o:title="eqId4de698098020bf30ada4c11aee9b5ed2"/>
            <o:lock v:ext="edit" aspectratio="t"/>
            <w10:wrap type="none"/>
            <w10:anchorlock/>
          </v:shape>
          <o:OLEObject Type="Embed" ProgID="Equation.DSMT4" ShapeID="_x0000_i1165" DrawAspect="Content" ObjectID="_1468075865" r:id="rId2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，设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18pt;width:19pt;" o:ole="t" filled="f" o:preferrelative="t" stroked="f" coordsize="21600,21600">
            <v:path/>
            <v:fill on="f" focussize="0,0"/>
            <v:stroke on="f" joinstyle="miter"/>
            <v:imagedata r:id="rId99" o:title="eqId0bbbfc69cfd78a89c450bdb65076e431"/>
            <o:lock v:ext="edit" aspectratio="t"/>
            <w10:wrap type="none"/>
            <w10:anchorlock/>
          </v:shape>
          <o:OLEObject Type="Embed" ProgID="Equation.DSMT4" ShapeID="_x0000_i1166" DrawAspect="Content" ObjectID="_1468075866" r:id="rId2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为阿伏加德罗常数的值，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283" o:title="eqId989ec8dee0f8d9b3f2bb2e6e2532c770"/>
            <o:lock v:ext="edit" aspectratio="t"/>
            <w10:wrap type="none"/>
            <w10:anchorlock/>
          </v:shape>
          <o:OLEObject Type="Embed" ProgID="Equation.DSMT4" ShapeID="_x0000_i1167" DrawAspect="Content" ObjectID="_1468075867" r:id="rId2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的相对原子质量为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，该晶体密度是</w:t>
      </w:r>
      <w:r>
        <w:rPr>
          <w:color w:val="000000"/>
        </w:rPr>
        <w:t>___________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8.15pt;width:36.3pt;" o:ole="t" filled="f" o:preferrelative="t" stroked="f" coordsize="21600,21600">
            <v:path/>
            <v:fill on="f" focussize="0,0"/>
            <v:stroke on="f" joinstyle="miter"/>
            <v:imagedata r:id="rId293" o:title="eqIda41b954c8cbb6a9c5e6375c380f7145d"/>
            <o:lock v:ext="edit" aspectratio="t"/>
            <w10:wrap type="none"/>
            <w10:anchorlock/>
          </v:shape>
          <o:OLEObject Type="Embed" ProgID="Equation.DSMT4" ShapeID="_x0000_i1168" DrawAspect="Content" ObjectID="_1468075868" r:id="rId29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列出计算式即可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“卤水提碘”是工业上获取碘单质的一种重要方法，经氧化后的卤水可用有机萃取剂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4.55pt;width:29.95pt;" o:ole="t" filled="f" o:preferrelative="t" stroked="f" coordsize="21600,21600">
            <v:path/>
            <v:fill on="f" focussize="0,0"/>
            <v:stroke on="f" joinstyle="miter"/>
            <v:imagedata r:id="rId295" o:title="eqId5e91abd37bae941e905785ee58d7c271"/>
            <o:lock v:ext="edit" aspectratio="t"/>
            <w10:wrap type="none"/>
            <w10:anchorlock/>
          </v:shape>
          <o:OLEObject Type="Embed" ProgID="Equation.DSMT4" ShapeID="_x0000_i1169" DrawAspect="Content" ObjectID="_1468075869" r:id="rId29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进行萃取。提取过程涉及反应如下：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9.15pt;width:351pt;" o:ole="t" filled="f" o:preferrelative="t" stroked="f" coordsize="21600,21600">
            <v:path/>
            <v:fill on="f" focussize="0,0"/>
            <v:stroke on="f" joinstyle="miter"/>
            <v:imagedata r:id="rId297" o:title="eqId1407613369318c9dd3b7159006737526"/>
            <o:lock v:ext="edit" aspectratio="t"/>
            <w10:wrap type="none"/>
            <w10:anchorlock/>
          </v:shape>
          <o:OLEObject Type="Embed" ProgID="Equation.DSMT4" ShapeID="_x0000_i1170" DrawAspect="Content" ObjectID="_1468075870" r:id="rId2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19.15pt;width:228.05pt;" o:ole="t" filled="f" o:preferrelative="t" stroked="f" coordsize="21600,21600">
            <v:path/>
            <v:fill on="f" focussize="0,0"/>
            <v:stroke on="f" joinstyle="miter"/>
            <v:imagedata r:id="rId299" o:title="eqId4b6aae6d5e8a6bd0e4228ea6378079de"/>
            <o:lock v:ext="edit" aspectratio="t"/>
            <w10:wrap type="none"/>
            <w10:anchorlock/>
          </v:shape>
          <o:OLEObject Type="Embed" ProgID="Equation.DSMT4" ShapeID="_x0000_i1171" DrawAspect="Content" ObjectID="_1468075871" r:id="rId2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9.15pt;width:280pt;" o:ole="t" filled="f" o:preferrelative="t" stroked="f" coordsize="21600,21600">
            <v:path/>
            <v:fill on="f" focussize="0,0"/>
            <v:stroke on="f" joinstyle="miter"/>
            <v:imagedata r:id="rId301" o:title="eqId60ec20b48a639761869a02daafc77954"/>
            <o:lock v:ext="edit" aspectratio="t"/>
            <w10:wrap type="none"/>
            <w10:anchorlock/>
          </v:shape>
          <o:OLEObject Type="Embed" ProgID="Equation.DSMT4" ShapeID="_x0000_i1172" DrawAspect="Content" ObjectID="_1468075872" r:id="rId3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19.15pt;width:368.3pt;" o:ole="t" filled="f" o:preferrelative="t" stroked="f" coordsize="21600,21600">
            <v:path/>
            <v:fill on="f" focussize="0,0"/>
            <v:stroke on="f" joinstyle="miter"/>
            <v:imagedata r:id="rId303" o:title="eqId38adaf55323100e36eb42df514ab9006"/>
            <o:lock v:ext="edit" aspectratio="t"/>
            <w10:wrap type="none"/>
            <w10:anchorlock/>
          </v:shape>
          <o:OLEObject Type="Embed" ProgID="Equation.DSMT4" ShapeID="_x0000_i1173" DrawAspect="Content" ObjectID="_1468075873" r:id="rId302">
            <o:LockedField>false</o:LockedField>
          </o:OLEObject>
        </w:objec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已知不同温度下达到平衡时碘的萃取率不同。当温度从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4.4pt;width:31.2pt;" o:ole="t" filled="f" o:preferrelative="t" stroked="f" coordsize="21600,21600">
            <v:path/>
            <v:fill on="f" focussize="0,0"/>
            <v:stroke on="f" joinstyle="miter"/>
            <v:imagedata r:id="rId305" o:title="eqIdbf112dc3988741f55adcafd532973e05"/>
            <o:lock v:ext="edit" aspectratio="t"/>
            <w10:wrap type="none"/>
            <w10:anchorlock/>
          </v:shape>
          <o:OLEObject Type="Embed" ProgID="Equation.DSMT4" ShapeID="_x0000_i1174" DrawAspect="Content" ObjectID="_1468075874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升高到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1.8pt;width:25.8pt;" o:ole="t" filled="f" o:preferrelative="t" stroked="f" coordsize="21600,21600">
            <v:path/>
            <v:fill on="f" focussize="0,0"/>
            <v:stroke on="f" joinstyle="miter"/>
            <v:imagedata r:id="rId307" o:title="eqId605a0b45f84dca3cf38c181bb7e1ff25"/>
            <o:lock v:ext="edit" aspectratio="t"/>
            <w10:wrap type="none"/>
            <w10:anchorlock/>
          </v:shape>
          <o:OLEObject Type="Embed" ProgID="Equation.DSMT4" ShapeID="_x0000_i1175" DrawAspect="Content" ObjectID="_1468075875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，萃取率显著下降。结合平衡移动原理，分析其原因是</w:t>
      </w:r>
      <w:r>
        <w:rPr>
          <w:color w:val="000000"/>
        </w:rPr>
        <w:t>___________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不考虑温度过高双氧水的分解因素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18.8pt;width:123.8pt;" o:ole="t" filled="f" o:preferrelative="t" stroked="f" coordsize="21600,21600">
            <v:path/>
            <v:fill on="f" focussize="0,0"/>
            <v:stroke on="f" joinstyle="miter"/>
            <v:imagedata r:id="rId309" o:title="eqId53424fa89aff207cddd36946f8d8c016"/>
            <o:lock v:ext="edit" aspectratio="t"/>
            <w10:wrap type="none"/>
            <w10:anchorlock/>
          </v:shape>
          <o:OLEObject Type="Embed" ProgID="Equation.DSMT4" ShapeID="_x0000_i1176" DrawAspect="Content" ObjectID="_1468075876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4.15pt;width:10.4pt;" o:ole="t" filled="f" o:preferrelative="t" stroked="f" coordsize="21600,21600">
            <v:path/>
            <v:fill on="f" focussize="0,0"/>
            <v:stroke on="f" joinstyle="miter"/>
            <v:imagedata r:id="rId311" o:title="eqId2ad5c9a2beda08c063217a69ef36dbe4"/>
            <o:lock v:ext="edit" aspectratio="t"/>
            <w10:wrap type="none"/>
            <w10:anchorlock/>
          </v:shape>
          <o:OLEObject Type="Embed" ProgID="Equation.DSMT4" ShapeID="_x0000_i1177" DrawAspect="Content" ObjectID="_1468075877" r:id="rId3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微溶于水。使用过量的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313" o:title="eqId0f508f7e834c1ce707a183850ee1da6f"/>
            <o:lock v:ext="edit" aspectratio="t"/>
            <w10:wrap type="none"/>
            <w10:anchorlock/>
          </v:shape>
          <o:OLEObject Type="Embed" ProgID="Equation.DSMT4" ShapeID="_x0000_i1178" DrawAspect="Content" ObjectID="_1468075878" r:id="rId3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315" o:title="eqIdbdcd76b0611c58a8a25dd1fc40454e9a"/>
            <o:lock v:ext="edit" aspectratio="t"/>
            <w10:wrap type="none"/>
            <w10:anchorlock/>
          </v:shape>
          <o:OLEObject Type="Embed" ProgID="Equation.DSMT4" ShapeID="_x0000_i1179" DrawAspect="Content" ObjectID="_1468075879" r:id="rId3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溶液反应后，过滤，滤液经过水蒸气蒸馏可制得高纯度的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14.15pt;width:10.4pt;" o:ole="t" filled="f" o:preferrelative="t" stroked="f" coordsize="21600,21600">
            <v:path/>
            <v:fill on="f" focussize="0,0"/>
            <v:stroke on="f" joinstyle="miter"/>
            <v:imagedata r:id="rId311" o:title="eqId2ad5c9a2beda08c063217a69ef36dbe4"/>
            <o:lock v:ext="edit" aspectratio="t"/>
            <w10:wrap type="none"/>
            <w10:anchorlock/>
          </v:shape>
          <o:OLEObject Type="Embed" ProgID="Equation.DSMT4" ShapeID="_x0000_i1180" DrawAspect="Content" ObjectID="_1468075880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，反应中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313" o:title="eqId0f508f7e834c1ce707a183850ee1da6f"/>
            <o:lock v:ext="edit" aspectratio="t"/>
            <w10:wrap type="none"/>
            <w10:anchorlock/>
          </v:shape>
          <o:OLEObject Type="Embed" ProgID="Equation.DSMT4" ShapeID="_x0000_i1181" DrawAspect="Content" ObjectID="_1468075881" r:id="rId3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需过量的原因是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9pt;width:13pt;" o:ole="t" filled="f" o:preferrelative="t" stroked="f" coordsize="21600,21600">
            <v:path/>
            <v:fill on="f" focussize="0,0"/>
            <v:stroke on="f" joinstyle="miter"/>
            <v:imagedata r:id="rId319" o:title="eqId6f85121363e88fb3200374e23845210c"/>
            <o:lock v:ext="edit" aspectratio="t"/>
            <w10:wrap type="none"/>
            <w10:anchorlock/>
          </v:shape>
          <o:OLEObject Type="Embed" ProgID="Equation.DSMT4" ShapeID="_x0000_i1182" DrawAspect="Content" ObjectID="_1468075882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为直线形结构，中心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2.9pt;width:8.15pt;" o:ole="t" filled="f" o:preferrelative="t" stroked="f" coordsize="21600,21600">
            <v:path/>
            <v:fill on="f" focussize="0,0"/>
            <v:stroke on="f" joinstyle="miter"/>
            <v:imagedata r:id="rId321" o:title="eqIddd089d88c84bd060bc3587c69d294776"/>
            <o:lock v:ext="edit" aspectratio="t"/>
            <w10:wrap type="none"/>
            <w10:anchorlock/>
          </v:shape>
          <o:OLEObject Type="Embed" ProgID="Equation.DSMT4" ShapeID="_x0000_i1183" DrawAspect="Content" ObjectID="_1468075883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原子价层电子对数为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对。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104900" cy="1476375"/>
            <wp:effectExtent l="0" t="0" r="0" b="9525"/>
            <wp:docPr id="100049" name="图片 10004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9" name="图片 10004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2"/>
                    <a:stretch>
                      <a:fillRect/>
                    </a:stretch>
                  </pic:blipFill>
                  <pic:spPr>
                    <a:xfrm>
                      <a:off x="0" y="0"/>
                      <a:ext cx="1104900" cy="147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如图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是钌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2.75pt;width:18pt;" o:ole="t" filled="f" o:preferrelative="t" stroked="f" coordsize="21600,21600">
            <v:path/>
            <v:fill on="f" focussize="0,0"/>
            <v:stroke on="f" joinstyle="miter"/>
            <v:imagedata r:id="rId324" o:title="eqId06e0de5ef0564cff93aa9f29b709f82d"/>
            <o:lock v:ext="edit" aspectratio="t"/>
            <w10:wrap type="none"/>
            <w10:anchorlock/>
          </v:shape>
          <o:OLEObject Type="Embed" ProgID="Equation.DSMT4" ShapeID="_x0000_i1184" DrawAspect="Content" ObjectID="_1468075884" r:id="rId32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基催化剂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color w:val="000000"/>
        </w:rPr>
        <w:drawing>
          <wp:inline distT="0" distB="0" distL="114300" distR="114300">
            <wp:extent cx="476250" cy="419100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5"/>
                    <a:stretch>
                      <a:fillRect/>
                    </a:stretch>
                  </pic:blipFill>
                  <pic:spPr>
                    <a:xfrm>
                      <a:off x="0" y="0"/>
                      <a:ext cx="4762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催化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.4pt;width:36.75pt;" o:ole="t" filled="f" o:preferrelative="t" stroked="f" coordsize="21600,21600">
            <v:path/>
            <v:fill on="f" focussize="0,0"/>
            <v:stroke on="f" joinstyle="miter"/>
            <v:imagedata r:id="rId327" o:title="eqIdaef6dcd2b2f8ad414df47190fd888463"/>
            <o:lock v:ext="edit" aspectratio="t"/>
            <w10:wrap type="none"/>
            <w10:anchorlock/>
          </v:shape>
          <o:OLEObject Type="Embed" ProgID="Equation.DSMT4" ShapeID="_x0000_i1185" DrawAspect="Content" ObjectID="_1468075885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13pt;width:16pt;" o:ole="t" filled="f" o:preferrelative="t" stroked="f" coordsize="21600,21600">
            <v:path/>
            <v:fill on="f" focussize="0,0"/>
            <v:stroke on="f" joinstyle="miter"/>
            <v:imagedata r:id="rId313" o:title="eqId0f508f7e834c1ce707a183850ee1da6f"/>
            <o:lock v:ext="edit" aspectratio="t"/>
            <w10:wrap type="none"/>
            <w10:anchorlock/>
          </v:shape>
          <o:OLEObject Type="Embed" ProgID="Equation.DSMT4" ShapeID="_x0000_i1186" DrawAspect="Content" ObjectID="_1468075886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反应的示意图，该总反应的离子方程式为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238375" cy="1685925"/>
            <wp:effectExtent l="0" t="0" r="9525" b="9525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29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color w:val="000000"/>
        </w:rPr>
        <w:drawing>
          <wp:inline distT="0" distB="0" distL="114300" distR="114300">
            <wp:extent cx="752475" cy="409575"/>
            <wp:effectExtent l="0" t="0" r="9525" b="9525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是一种有毒气体，工业上处理该气体有多种方法。一种新型太阳能光电催化电池装置利用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9.15pt;width:32.9pt;" o:ole="t" filled="f" o:preferrelative="t" stroked="f" coordsize="21600,21600">
            <v:path/>
            <v:fill on="f" focussize="0,0"/>
            <v:stroke on="f" joinstyle="miter"/>
            <v:imagedata r:id="rId332" o:title="eqId2a61fcd9ca74ba18ffb4fc6414201cb1"/>
            <o:lock v:ext="edit" aspectratio="t"/>
            <w10:wrap type="none"/>
            <w10:anchorlock/>
          </v:shape>
          <o:OLEObject Type="Embed" ProgID="Equation.DSMT4" ShapeID="_x0000_i1187" DrawAspect="Content" ObjectID="_1468075887" r:id="rId3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7.9pt;width:32.9pt;" o:ole="t" filled="f" o:preferrelative="t" stroked="f" coordsize="21600,21600">
            <v:path/>
            <v:fill on="f" focussize="0,0"/>
            <v:stroke on="f" joinstyle="miter"/>
            <v:imagedata r:id="rId334" o:title="eqId6d2dab46c946ada5a5e5b4d43424db1d"/>
            <o:lock v:ext="edit" aspectratio="t"/>
            <w10:wrap type="none"/>
            <w10:anchorlock/>
          </v:shape>
          <o:OLEObject Type="Embed" ProgID="Equation.DSMT4" ShapeID="_x0000_i1188" DrawAspect="Content" ObjectID="_1468075888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处理废气中的</w:t>
      </w:r>
      <w:r>
        <w:rPr>
          <w:color w:val="000000"/>
        </w:rPr>
        <w:drawing>
          <wp:inline distT="0" distB="0" distL="114300" distR="114300">
            <wp:extent cx="752475" cy="409575"/>
            <wp:effectExtent l="0" t="0" r="9525" b="9525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，装置如图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所示。下列说法正确的是</w:t>
      </w:r>
      <w:r>
        <w:rPr>
          <w:rFonts w:ascii="Times New Roman" w:hAnsi="Times New Roman" w:eastAsia="Times New Roman" w:cs="Times New Roman"/>
          <w:color w:val="000000"/>
        </w:rPr>
        <w:t>___________(</w:t>
      </w:r>
      <w:r>
        <w:rPr>
          <w:rFonts w:ascii="宋体" w:hAnsi="宋体" w:eastAsia="宋体" w:cs="宋体"/>
          <w:color w:val="000000"/>
        </w:rPr>
        <w:t>填选项字母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极区发生的反应：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8.6pt;width:66pt;" o:ole="t" filled="f" o:preferrelative="t" stroked="f" coordsize="21600,21600">
            <v:path/>
            <v:fill on="f" focussize="0,0"/>
            <v:stroke on="f" joinstyle="miter"/>
            <v:imagedata r:id="rId336" o:title="eqId6a02d2d1ae7ed410d19e4d5a3c8b04ca"/>
            <o:lock v:ext="edit" aspectratio="t"/>
            <w10:wrap type="none"/>
            <w10:anchorlock/>
          </v:shape>
          <o:OLEObject Type="Embed" ProgID="Equation.DSMT4" ShapeID="_x0000_i1189" DrawAspect="Content" ObjectID="_1468075889" r:id="rId3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9.15pt;width:27.45pt;" o:ole="t" filled="f" o:preferrelative="t" stroked="f" coordsize="21600,21600">
            <v:path/>
            <v:fill on="f" focussize="0,0"/>
            <v:stroke on="f" joinstyle="miter"/>
            <v:imagedata r:id="rId338" o:title="eqId24294c01bbf542ae916935e266ca00c1"/>
            <o:lock v:ext="edit" aspectratio="t"/>
            <w10:wrap type="none"/>
            <w10:anchorlock/>
          </v:shape>
          <o:OLEObject Type="Embed" ProgID="Equation.DSMT4" ShapeID="_x0000_i1190" DrawAspect="Content" ObjectID="_1468075890" r:id="rId337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752475" cy="409575"/>
            <wp:effectExtent l="0" t="0" r="9525" b="9525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9.15pt;width:131.95pt;" o:ole="t" filled="f" o:preferrelative="t" stroked="f" coordsize="21600,21600">
            <v:path/>
            <v:fill on="f" focussize="0,0"/>
            <v:stroke on="f" joinstyle="miter"/>
            <v:imagedata r:id="rId340" o:title="eqId5a972a263bb4382f75e329978325a721"/>
            <o:lock v:ext="edit" aspectratio="t"/>
            <w10:wrap type="none"/>
            <w10:anchorlock/>
          </v:shape>
          <o:OLEObject Type="Embed" ProgID="Equation.DSMT4" ShapeID="_x0000_i1191" DrawAspect="Content" ObjectID="_1468075891" r:id="rId33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每分解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4.25pt;width:26.25pt;" o:ole="t" filled="f" o:preferrelative="t" stroked="f" coordsize="21600,21600">
            <v:path/>
            <v:fill on="f" focussize="0,0"/>
            <v:stroke on="f" joinstyle="miter"/>
            <v:imagedata r:id="rId342" o:title="eqId26edabbe2c43af4e74203ad34c4eff2d"/>
            <o:lock v:ext="edit" aspectratio="t"/>
            <w10:wrap type="none"/>
            <w10:anchorlock/>
          </v:shape>
          <o:OLEObject Type="Embed" ProgID="Equation.DSMT4" ShapeID="_x0000_i1192" DrawAspect="Content" ObjectID="_1468075892" r:id="rId341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752475" cy="409575"/>
            <wp:effectExtent l="0" t="0" r="9525" b="9525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30"/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消耗</w:t>
      </w:r>
      <w:r>
        <w:object>
          <v:shape id="_x0000_i1193" o:spt="75" alt="学科网(www.zxxk.com)--教育资源门户，提供试卷、教案、课件、论文、素材以及各类教学资源下载，还有大量而丰富的教学相关资讯！" type="#_x0000_t75" style="height:15.75pt;width:39.75pt;" o:ole="t" filled="f" o:preferrelative="t" stroked="f" coordsize="21600,21600">
            <v:path/>
            <v:fill on="f" focussize="0,0"/>
            <v:stroke on="f" joinstyle="miter"/>
            <v:imagedata r:id="rId344" o:title="eqIdd9a3b4a2ceddf186f208fba2e1909c28"/>
            <o:lock v:ext="edit" aspectratio="t"/>
            <w10:wrap type="none"/>
            <w10:anchorlock/>
          </v:shape>
          <o:OLEObject Type="Embed" ProgID="Equation.DSMT4" ShapeID="_x0000_i1193" DrawAspect="Content" ObjectID="_1468075893" r:id="rId34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反应一段时间后，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极区溶液</w:t>
      </w:r>
      <w:r>
        <w:object>
          <v:shape id="_x0000_i1194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74" o:title="eqId1066e53bf79a3cdff7ec2934bd09e272"/>
            <o:lock v:ext="edit" aspectratio="t"/>
            <w10:wrap type="none"/>
            <w10:anchorlock/>
          </v:shape>
          <o:OLEObject Type="Embed" ProgID="Equation.DSMT4" ShapeID="_x0000_i1194" DrawAspect="Content" ObjectID="_1468075894" r:id="rId3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该装置至少涉及两种能量转化方式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619500" cy="1866900"/>
            <wp:effectExtent l="0" t="0" r="0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6"/>
                    <a:stretch>
                      <a:fillRect/>
                    </a:stretch>
                  </pic:blipFill>
                  <pic:spPr>
                    <a:xfrm>
                      <a:off x="0" y="0"/>
                      <a:ext cx="3619500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（7）</w:t>
      </w:r>
      <w:r>
        <w:rPr>
          <w:rFonts w:ascii="宋体" w:hAnsi="宋体" w:eastAsia="宋体" w:cs="宋体"/>
          <w:color w:val="000000"/>
        </w:rPr>
        <w:t>已知未加萃取剂时，总碘元素浓度为</w:t>
      </w:r>
      <w:r>
        <w:object>
          <v:shape id="_x0000_i1195" o:spt="75" alt="学科网(www.zxxk.com)--教育资源门户，提供试卷、教案、课件、论文、素材以及各类教学资源下载，还有大量而丰富的教学相关资讯！" type="#_x0000_t75" style="height:14.25pt;width:57.75pt;" o:ole="t" filled="f" o:preferrelative="t" stroked="f" coordsize="21600,21600">
            <v:path/>
            <v:fill on="f" focussize="0,0"/>
            <v:stroke on="f" joinstyle="miter"/>
            <v:imagedata r:id="rId348" o:title="eqIdcbed72c6b43989ec408fa9a7c1a70a53"/>
            <o:lock v:ext="edit" aspectratio="t"/>
            <w10:wrap type="none"/>
            <w10:anchorlock/>
          </v:shape>
          <o:OLEObject Type="Embed" ProgID="Equation.DSMT4" ShapeID="_x0000_i1195" DrawAspect="Content" ObjectID="_1468075895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，平衡时</w:t>
      </w:r>
      <w:r>
        <w:object>
          <v:shape id="_x0000_i1196" o:spt="75" alt="学科网(www.zxxk.com)--教育资源门户，提供试卷、教案、课件、论文、素材以及各类教学资源下载，还有大量而丰富的教学相关资讯！" type="#_x0000_t75" style="height:15pt;width:12pt;" o:ole="t" filled="f" o:preferrelative="t" stroked="f" coordsize="21600,21600">
            <v:path/>
            <v:fill on="f" focussize="0,0"/>
            <v:stroke on="f" joinstyle="miter"/>
            <v:imagedata r:id="rId350" o:title="eqIde0c629f27254b05e1078e4b93be27b1e"/>
            <o:lock v:ext="edit" aspectratio="t"/>
            <w10:wrap type="none"/>
            <w10:anchorlock/>
          </v:shape>
          <o:OLEObject Type="Embed" ProgID="Equation.DSMT4" ShapeID="_x0000_i1196" DrawAspect="Content" ObjectID="_1468075896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7" o:spt="75" alt="学科网(www.zxxk.com)--教育资源门户，提供试卷、教案、课件、论文、素材以及各类教学资源下载，还有大量而丰富的教学相关资讯！" type="#_x0000_t75" style="height:14.15pt;width:10.4pt;" o:ole="t" filled="f" o:preferrelative="t" stroked="f" coordsize="21600,21600">
            <v:path/>
            <v:fill on="f" focussize="0,0"/>
            <v:stroke on="f" joinstyle="miter"/>
            <v:imagedata r:id="rId311" o:title="eqId2ad5c9a2beda08c063217a69ef36dbe4"/>
            <o:lock v:ext="edit" aspectratio="t"/>
            <w10:wrap type="none"/>
            <w10:anchorlock/>
          </v:shape>
          <o:OLEObject Type="Embed" ProgID="Equation.DSMT4" ShapeID="_x0000_i1197" DrawAspect="Content" ObjectID="_1468075897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98" o:spt="75" alt="学科网(www.zxxk.com)--教育资源门户，提供试卷、教案、课件、论文、素材以及各类教学资源下载，还有大量而丰富的教学相关资讯！" type="#_x0000_t75" style="height:19pt;width:13pt;" o:ole="t" filled="f" o:preferrelative="t" stroked="f" coordsize="21600,21600">
            <v:path/>
            <v:fill on="f" focussize="0,0"/>
            <v:stroke on="f" joinstyle="miter"/>
            <v:imagedata r:id="rId319" o:title="eqId6f85121363e88fb3200374e23845210c"/>
            <o:lock v:ext="edit" aspectratio="t"/>
            <w10:wrap type="none"/>
            <w10:anchorlock/>
          </v:shape>
          <o:OLEObject Type="Embed" ProgID="Equation.DSMT4" ShapeID="_x0000_i1198" DrawAspect="Content" ObjectID="_1468075898" r:id="rId3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中碘元素物质的量分数与初始双氧水浓度关系如图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，则</w:t>
      </w:r>
      <w:r>
        <w:object>
          <v:shape id="_x0000_i1199" o:spt="75" alt="学科网(www.zxxk.com)--教育资源门户，提供试卷、教案、课件、论文、素材以及各类教学资源下载，还有大量而丰富的教学相关资讯！" type="#_x0000_t75" style="height:19.1pt;width:122.1pt;" o:ole="t" filled="f" o:preferrelative="t" stroked="f" coordsize="21600,21600">
            <v:path/>
            <v:fill on="f" focussize="0,0"/>
            <v:stroke on="f" joinstyle="miter"/>
            <v:imagedata r:id="rId354" o:title="eqId2dca9055a0e4b10f71a1b79a649f35cd"/>
            <o:lock v:ext="edit" aspectratio="t"/>
            <w10:wrap type="none"/>
            <w10:anchorlock/>
          </v:shape>
          <o:OLEObject Type="Embed" ProgID="Equation.DSMT4" ShapeID="_x0000_i1199" DrawAspect="Content" ObjectID="_1468075899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200" o:spt="75" alt="学科网(www.zxxk.com)--教育资源门户，提供试卷、教案、课件、论文、素材以及各类教学资源下载，还有大量而丰富的教学相关资讯！" type="#_x0000_t75" style="height:13.25pt;width:22pt;" o:ole="t" filled="f" o:preferrelative="t" stroked="f" coordsize="21600,21600">
            <v:path/>
            <v:fill on="f" focussize="0,0"/>
            <v:stroke on="f" joinstyle="miter"/>
            <v:imagedata r:id="rId356" o:title="eqId940db2e9b806d2c9dbedcf14f05b9480"/>
            <o:lock v:ext="edit" aspectratio="t"/>
            <w10:wrap type="none"/>
            <w10:anchorlock/>
          </v:shape>
          <o:OLEObject Type="Embed" ProgID="Equation.DSMT4" ShapeID="_x0000_i1200" DrawAspect="Content" ObjectID="_1468075900" r:id="rId355">
            <o:LockedField>false</o:LockedField>
          </o:OLEObject>
        </w:objec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24150" cy="1885950"/>
            <wp:effectExtent l="0" t="0" r="0" b="0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7"/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8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rPr>
          <w:rFonts w:ascii="宋体" w:hAnsi="宋体" w:eastAsia="宋体" w:cs="宋体"/>
          <w:color w:val="000000"/>
        </w:rPr>
        <w:t>脱落酸</w:t>
      </w:r>
      <w:r>
        <w:rPr>
          <w:rFonts w:ascii="Times New Roman" w:hAnsi="Times New Roman" w:eastAsia="Times New Roman" w:cs="Times New Roman"/>
          <w:color w:val="000000"/>
        </w:rPr>
        <w:t>(Abscisci acid)</w:t>
      </w:r>
      <w:r>
        <w:rPr>
          <w:rFonts w:ascii="宋体" w:hAnsi="宋体" w:eastAsia="宋体" w:cs="宋体"/>
          <w:color w:val="000000"/>
        </w:rPr>
        <w:t>是一种重要的植物激素，它的一种合成方法如下：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2571750"/>
            <wp:effectExtent l="0" t="0" r="0" b="0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571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已知：①</w:t>
      </w:r>
      <w:r>
        <w:rPr>
          <w:color w:val="000000"/>
        </w:rPr>
        <w:drawing>
          <wp:inline distT="0" distB="0" distL="114300" distR="114300">
            <wp:extent cx="2819400" cy="733425"/>
            <wp:effectExtent l="0" t="0" r="0" b="9525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9"/>
                    <a:stretch>
                      <a:fillRect/>
                    </a:stretch>
                  </pic:blipFill>
                  <pic:spPr>
                    <a:xfrm>
                      <a:off x="0" y="0"/>
                      <a:ext cx="2819400" cy="733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rPr>
          <w:color w:val="000000"/>
        </w:rPr>
        <w:drawing>
          <wp:inline distT="0" distB="0" distL="114300" distR="114300">
            <wp:extent cx="676275" cy="504825"/>
            <wp:effectExtent l="0" t="0" r="9525" b="9525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1" o:spt="75" alt="学科网(www.zxxk.com)--教育资源门户，提供试卷、教案、课件、论文、素材以及各类教学资源下载，还有大量而丰富的教学相关资讯！" type="#_x0000_t75" style="height:19.15pt;width:109.05pt;" o:ole="t" filled="f" o:preferrelative="t" stroked="f" coordsize="21600,21600">
            <v:path/>
            <v:fill on="f" focussize="0,0"/>
            <v:stroke on="f" joinstyle="miter"/>
            <v:imagedata r:id="rId362" o:title="eqIdfccac43c96c79d993918f769fa10ac6f"/>
            <o:lock v:ext="edit" aspectratio="t"/>
            <w10:wrap type="none"/>
            <w10:anchorlock/>
          </v:shape>
          <o:OLEObject Type="Embed" ProgID="Equation.DSMT4" ShapeID="_x0000_i1201" DrawAspect="Content" ObjectID="_1468075901" r:id="rId3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③</w:t>
      </w:r>
      <w:r>
        <w:rPr>
          <w:color w:val="000000"/>
        </w:rPr>
        <w:drawing>
          <wp:inline distT="0" distB="0" distL="114300" distR="114300">
            <wp:extent cx="514350" cy="295275"/>
            <wp:effectExtent l="0" t="0" r="0" b="9525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3"/>
                    <a:stretch>
                      <a:fillRect/>
                    </a:stretch>
                  </pic:blipFill>
                  <pic:spPr>
                    <a:xfrm>
                      <a:off x="0" y="0"/>
                      <a:ext cx="514350" cy="29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2" o:spt="75" alt="学科网(www.zxxk.com)--教育资源门户，提供试卷、教案、课件、论文、素材以及各类教学资源下载，还有大量而丰富的教学相关资讯！" type="#_x0000_t75" style="height:21.75pt;width:27.75pt;" o:ole="t" filled="f" o:preferrelative="t" stroked="f" coordsize="21600,21600">
            <v:path/>
            <v:fill on="f" focussize="0,0"/>
            <v:stroke on="f" joinstyle="miter"/>
            <v:imagedata r:id="rId365" o:title="eqId7fdc3396c397b312f80f3272bc6262d3"/>
            <o:lock v:ext="edit" aspectratio="t"/>
            <w10:wrap type="none"/>
            <w10:anchorlock/>
          </v:shape>
          <o:OLEObject Type="Embed" ProgID="Equation.DSMT4" ShapeID="_x0000_i1202" DrawAspect="Content" ObjectID="_1468075902" r:id="rId364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590550" cy="476250"/>
            <wp:effectExtent l="0" t="0" r="0" b="0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6"/>
                    <a:stretch>
                      <a:fillRect/>
                    </a:stretch>
                  </pic:blipFill>
                  <pic:spPr>
                    <a:xfrm>
                      <a:off x="0" y="0"/>
                      <a:ext cx="5905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03" o:spt="75" alt="学科网(www.zxxk.com)--教育资源门户，提供试卷、教案、课件、论文、素材以及各类教学资源下载，还有大量而丰富的教学相关资讯！" type="#_x0000_t75" style="height:16.25pt;width:46.2pt;" o:ole="t" filled="f" o:preferrelative="t" stroked="f" coordsize="21600,21600">
            <v:path/>
            <v:fill on="f" focussize="0,0"/>
            <v:stroke on="f" joinstyle="miter"/>
            <v:imagedata r:id="rId368" o:title="eqId4f8657964a3224c585277a8decf677de"/>
            <o:lock v:ext="edit" aspectratio="t"/>
            <w10:wrap type="none"/>
            <w10:anchorlock/>
          </v:shape>
          <o:OLEObject Type="Embed" ProgID="Equation.DSMT4" ShapeID="_x0000_i1203" DrawAspect="Content" ObjectID="_1468075903" r:id="rId367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800100" cy="495300"/>
            <wp:effectExtent l="0" t="0" r="0" b="0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9"/>
                    <a:stretch>
                      <a:fillRect/>
                    </a:stretch>
                  </pic:blipFill>
                  <pic:spPr>
                    <a:xfrm>
                      <a:off x="0" y="0"/>
                      <a:ext cx="800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写出</w:t>
      </w:r>
      <w:r>
        <w:rPr>
          <w:rFonts w:ascii="Times New Roman" w:hAnsi="Times New Roman" w:eastAsia="Times New Roman" w:cs="Times New Roman"/>
          <w:color w:val="000000"/>
        </w:rPr>
        <w:t>(A)</w:t>
      </w:r>
      <w:r>
        <w:rPr>
          <w:rFonts w:ascii="宋体" w:hAnsi="宋体" w:eastAsia="宋体" w:cs="宋体"/>
          <w:color w:val="000000"/>
        </w:rPr>
        <w:t>中含氧官能团的名称：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Times New Roman" w:hAnsi="Times New Roman" w:eastAsia="Times New Roman" w:cs="Times New Roman"/>
          <w:color w:val="000000"/>
        </w:rPr>
        <w:t>(C)</w:t>
      </w:r>
      <w:r>
        <w:rPr>
          <w:rFonts w:ascii="宋体" w:hAnsi="宋体" w:eastAsia="宋体" w:cs="宋体"/>
          <w:color w:val="000000"/>
        </w:rPr>
        <w:t>→</w:t>
      </w:r>
      <w:r>
        <w:rPr>
          <w:rFonts w:ascii="Times New Roman" w:hAnsi="Times New Roman" w:eastAsia="Times New Roman" w:cs="Times New Roman"/>
          <w:color w:val="000000"/>
        </w:rPr>
        <w:t>(D)</w:t>
      </w:r>
      <w:r>
        <w:rPr>
          <w:rFonts w:ascii="宋体" w:hAnsi="宋体" w:eastAsia="宋体" w:cs="宋体"/>
          <w:color w:val="000000"/>
        </w:rPr>
        <w:t>的过程中，</w:t>
      </w:r>
      <w:r>
        <w:object>
          <v:shape id="_x0000_i1204" o:spt="75" alt="学科网(www.zxxk.com)--教育资源门户，提供试卷、教案、课件、论文、素材以及各类教学资源下载，还有大量而丰富的教学相关资讯！" type="#_x0000_t75" style="height:18pt;width:33pt;" o:ole="t" filled="f" o:preferrelative="t" stroked="f" coordsize="21600,21600">
            <v:path/>
            <v:fill on="f" focussize="0,0"/>
            <v:stroke on="f" joinstyle="miter"/>
            <v:imagedata r:id="rId371" o:title="eqIda0641a680d3500ca3bcdb5612441b6a5"/>
            <o:lock v:ext="edit" aspectratio="t"/>
            <w10:wrap type="none"/>
            <w10:anchorlock/>
          </v:shape>
          <o:OLEObject Type="Embed" ProgID="Equation.DSMT4" ShapeID="_x0000_i1204" DrawAspect="Content" ObjectID="_1468075904" r:id="rId3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的作用是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205" o:spt="75" alt="学科网(www.zxxk.com)--教育资源门户，提供试卷、教案、课件、论文、素材以及各类教学资源下载，还有大量而丰富的教学相关资讯！" type="#_x0000_t75" style="height:14.15pt;width:44.95pt;" o:ole="t" filled="f" o:preferrelative="t" stroked="f" coordsize="21600,21600">
            <v:path/>
            <v:fill on="f" focussize="0,0"/>
            <v:stroke on="f" joinstyle="miter"/>
            <v:imagedata r:id="rId373" o:title="eqIdad701f5b11aa6fdef1d313923554edbc"/>
            <o:lock v:ext="edit" aspectratio="t"/>
            <w10:wrap type="none"/>
            <w10:anchorlock/>
          </v:shape>
          <o:OLEObject Type="Embed" ProgID="Equation.DSMT4" ShapeID="_x0000_i1205" DrawAspect="Content" ObjectID="_1468075905" r:id="rId3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的全称是间氯过氧苯甲酸，如图所示：</w:t>
      </w:r>
      <w:r>
        <w:rPr>
          <w:color w:val="000000"/>
        </w:rPr>
        <w:drawing>
          <wp:inline distT="0" distB="0" distL="114300" distR="114300">
            <wp:extent cx="838200" cy="838200"/>
            <wp:effectExtent l="0" t="0" r="0" b="0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74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。在本题中将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4.15pt;width:44.95pt;" o:ole="t" filled="f" o:preferrelative="t" stroked="f" coordsize="21600,21600">
            <v:path/>
            <v:fill on="f" focussize="0,0"/>
            <v:stroke on="f" joinstyle="miter"/>
            <v:imagedata r:id="rId373" o:title="eqIdad701f5b11aa6fdef1d313923554edbc"/>
            <o:lock v:ext="edit" aspectratio="t"/>
            <w10:wrap type="none"/>
            <w10:anchorlock/>
          </v:shape>
          <o:OLEObject Type="Embed" ProgID="Equation.DSMT4" ShapeID="_x0000_i1206" DrawAspect="Content" ObjectID="_1468075906" r:id="rId3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替换为下列何种物质能达到相同的效果？</w:t>
      </w:r>
      <w:r>
        <w:rPr>
          <w:rFonts w:ascii="Times New Roman" w:hAnsi="Times New Roman" w:eastAsia="Times New Roman" w:cs="Times New Roman"/>
          <w:color w:val="000000"/>
        </w:rPr>
        <w:t xml:space="preserve"> ___________ (</w:t>
      </w:r>
      <w:r>
        <w:rPr>
          <w:rFonts w:ascii="宋体" w:hAnsi="宋体" w:eastAsia="宋体" w:cs="宋体"/>
          <w:color w:val="000000"/>
        </w:rPr>
        <w:t>填选项字母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。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color w:val="000000"/>
        </w:rPr>
        <w:drawing>
          <wp:inline distT="0" distB="0" distL="114300" distR="114300">
            <wp:extent cx="771525" cy="552450"/>
            <wp:effectExtent l="0" t="0" r="9525" b="0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76"/>
                    <a:stretch>
                      <a:fillRect/>
                    </a:stretch>
                  </pic:blipFill>
                  <pic:spPr>
                    <a:xfrm>
                      <a:off x="0" y="0"/>
                      <a:ext cx="771525" cy="552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color w:val="000000"/>
        </w:rPr>
        <w:drawing>
          <wp:inline distT="0" distB="0" distL="114300" distR="114300">
            <wp:extent cx="981075" cy="571500"/>
            <wp:effectExtent l="0" t="0" r="9525" b="0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77"/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color w:val="000000"/>
        </w:rPr>
        <w:drawing>
          <wp:inline distT="0" distB="0" distL="114300" distR="114300">
            <wp:extent cx="1343025" cy="638175"/>
            <wp:effectExtent l="0" t="0" r="9525" b="9525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78"/>
                    <a:stretch>
                      <a:fillRect/>
                    </a:stretch>
                  </pic:blipFill>
                  <pic:spPr>
                    <a:xfrm>
                      <a:off x="0" y="0"/>
                      <a:ext cx="134302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90" o:title="eqId9c38c6b842b451f57d81f9f8dd320e4c"/>
            <o:lock v:ext="edit" aspectratio="t"/>
            <w10:wrap type="none"/>
            <w10:anchorlock/>
          </v:shape>
          <o:OLEObject Type="Embed" ProgID="Equation.DSMT4" ShapeID="_x0000_i1207" DrawAspect="Content" ObjectID="_1468075907" r:id="rId37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写出</w:t>
      </w:r>
      <w:r>
        <w:rPr>
          <w:rFonts w:ascii="Times New Roman" w:hAnsi="Times New Roman" w:eastAsia="Times New Roman" w:cs="Times New Roman"/>
          <w:color w:val="000000"/>
        </w:rPr>
        <w:t>(D)</w:t>
      </w:r>
      <w:r>
        <w:rPr>
          <w:rFonts w:ascii="宋体" w:hAnsi="宋体" w:eastAsia="宋体" w:cs="宋体"/>
          <w:color w:val="000000"/>
        </w:rPr>
        <w:t>的结构简式：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写出一个符合下列条件的</w:t>
      </w:r>
      <w:r>
        <w:rPr>
          <w:color w:val="000000"/>
        </w:rPr>
        <w:drawing>
          <wp:inline distT="0" distB="0" distL="114300" distR="114300">
            <wp:extent cx="628650" cy="600075"/>
            <wp:effectExtent l="0" t="0" r="0" b="9525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0"/>
                    <a:stretch>
                      <a:fillRect/>
                    </a:stretch>
                  </pic:blipFill>
                  <pic:spPr>
                    <a:xfrm>
                      <a:off x="0" y="0"/>
                      <a:ext cx="628650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的同分异构体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不考虑立体构型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．有且只有一个环；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．核磁共振氢谱显示有两组峰，面积比为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49" o:title="eqId2b1dcdac71e394e495d069f64e1f1ce9"/>
            <o:lock v:ext="edit" aspectratio="t"/>
            <w10:wrap type="none"/>
            <w10:anchorlock/>
          </v:shape>
          <o:OLEObject Type="Embed" ProgID="Equation.DSMT4" ShapeID="_x0000_i1208" DrawAspect="Content" ObjectID="_1468075908" r:id="rId3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参考以上合成路线及所给信息，请以</w:t>
      </w:r>
      <w:r>
        <w:rPr>
          <w:color w:val="000000"/>
        </w:rPr>
        <w:drawing>
          <wp:inline distT="0" distB="0" distL="114300" distR="114300">
            <wp:extent cx="790575" cy="781050"/>
            <wp:effectExtent l="0" t="0" r="9525" b="0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2"/>
                    <a:stretch>
                      <a:fillRect/>
                    </a:stretch>
                  </pic:blipFill>
                  <pic:spPr>
                    <a:xfrm>
                      <a:off x="0" y="0"/>
                      <a:ext cx="79057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eastAsia="Times New Roman" w:cs="Times New Roman"/>
          <w:color w:val="000000"/>
        </w:rPr>
        <w:t>(2-</w:t>
      </w:r>
      <w:r>
        <w:rPr>
          <w:rFonts w:ascii="宋体" w:hAnsi="宋体" w:eastAsia="宋体" w:cs="宋体"/>
          <w:color w:val="000000"/>
        </w:rPr>
        <w:t>溴环戊酮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为原料合成</w:t>
      </w:r>
      <w:r>
        <w:rPr>
          <w:color w:val="000000"/>
        </w:rPr>
        <w:drawing>
          <wp:inline distT="0" distB="0" distL="114300" distR="114300">
            <wp:extent cx="838200" cy="752475"/>
            <wp:effectExtent l="0" t="0" r="0" b="9525"/>
            <wp:docPr id="100091" name="图片 10009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3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，除卤素单质外必要的无机及有机试剂任选：</w:t>
      </w:r>
      <w:r>
        <w:rPr>
          <w:color w:val="000000"/>
        </w:rPr>
        <w:t>___________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提示：</w:t>
      </w:r>
      <w:r>
        <w:rPr>
          <w:rFonts w:ascii="Times New Roman" w:hAnsi="Times New Roman" w:eastAsia="Times New Roman" w:cs="Times New Roman"/>
          <w:color w:val="000000"/>
        </w:rPr>
        <w:t>2-</w:t>
      </w:r>
      <w:r>
        <w:rPr>
          <w:rFonts w:ascii="宋体" w:hAnsi="宋体" w:eastAsia="宋体" w:cs="宋体"/>
          <w:color w:val="000000"/>
        </w:rPr>
        <w:t>溴环戊酮在碱性条件下会发生</w:t>
      </w:r>
      <w:r>
        <w:rPr>
          <w:rFonts w:ascii="Times New Roman" w:hAnsi="Times New Roman" w:eastAsia="Times New Roman" w:cs="Times New Roman"/>
          <w:color w:val="000000"/>
        </w:rPr>
        <w:t>Favosrski</w:t>
      </w:r>
      <w:r>
        <w:rPr>
          <w:rFonts w:ascii="宋体" w:hAnsi="宋体" w:eastAsia="宋体" w:cs="宋体"/>
          <w:color w:val="000000"/>
        </w:rPr>
        <w:t>重排导致环缩小</w:t>
      </w:r>
      <w:r>
        <w:rPr>
          <w:rFonts w:ascii="Times New Roman" w:hAnsi="Times New Roman" w:eastAsia="Times New Roman" w:cs="Times New Roman"/>
          <w:color w:val="000000"/>
        </w:rPr>
        <w:t>)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JlZGVlOTE3YTVjZWIyNzg2ZWFhNTZjMDQ1NWE4Nm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13BE7635"/>
    <w:rsid w:val="382745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autoRedefine/>
    <w:semiHidden/>
    <w:unhideWhenUsed/>
    <w:qFormat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autoRedefine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autoRedefine/>
    <w:qFormat/>
    <w:uiPriority w:val="99"/>
    <w:rPr>
      <w:kern w:val="2"/>
      <w:sz w:val="18"/>
      <w:szCs w:val="24"/>
    </w:rPr>
  </w:style>
  <w:style w:type="paragraph" w:styleId="8">
    <w:name w:val="No Spacing"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image" Target="media/image54.wmf"/><Relationship Id="rId98" Type="http://schemas.openxmlformats.org/officeDocument/2006/relationships/oleObject" Target="embeddings/oleObject41.bin"/><Relationship Id="rId97" Type="http://schemas.openxmlformats.org/officeDocument/2006/relationships/image" Target="media/image53.wmf"/><Relationship Id="rId96" Type="http://schemas.openxmlformats.org/officeDocument/2006/relationships/oleObject" Target="embeddings/oleObject40.bin"/><Relationship Id="rId95" Type="http://schemas.openxmlformats.org/officeDocument/2006/relationships/image" Target="media/image52.wmf"/><Relationship Id="rId94" Type="http://schemas.openxmlformats.org/officeDocument/2006/relationships/image" Target="media/image51.wmf"/><Relationship Id="rId93" Type="http://schemas.openxmlformats.org/officeDocument/2006/relationships/oleObject" Target="embeddings/oleObject39.bin"/><Relationship Id="rId92" Type="http://schemas.openxmlformats.org/officeDocument/2006/relationships/image" Target="media/image50.wmf"/><Relationship Id="rId91" Type="http://schemas.openxmlformats.org/officeDocument/2006/relationships/oleObject" Target="embeddings/oleObject38.bin"/><Relationship Id="rId90" Type="http://schemas.openxmlformats.org/officeDocument/2006/relationships/image" Target="media/image49.wmf"/><Relationship Id="rId9" Type="http://schemas.openxmlformats.org/officeDocument/2006/relationships/oleObject" Target="embeddings/oleObject2.bin"/><Relationship Id="rId89" Type="http://schemas.openxmlformats.org/officeDocument/2006/relationships/oleObject" Target="embeddings/oleObject37.bin"/><Relationship Id="rId88" Type="http://schemas.openxmlformats.org/officeDocument/2006/relationships/image" Target="media/image48.wmf"/><Relationship Id="rId87" Type="http://schemas.openxmlformats.org/officeDocument/2006/relationships/oleObject" Target="embeddings/oleObject36.bin"/><Relationship Id="rId86" Type="http://schemas.openxmlformats.org/officeDocument/2006/relationships/image" Target="media/image47.wmf"/><Relationship Id="rId85" Type="http://schemas.openxmlformats.org/officeDocument/2006/relationships/oleObject" Target="embeddings/oleObject35.bin"/><Relationship Id="rId84" Type="http://schemas.openxmlformats.org/officeDocument/2006/relationships/image" Target="media/image46.wmf"/><Relationship Id="rId83" Type="http://schemas.openxmlformats.org/officeDocument/2006/relationships/oleObject" Target="embeddings/oleObject34.bin"/><Relationship Id="rId82" Type="http://schemas.openxmlformats.org/officeDocument/2006/relationships/image" Target="media/image45.wmf"/><Relationship Id="rId81" Type="http://schemas.openxmlformats.org/officeDocument/2006/relationships/oleObject" Target="embeddings/oleObject33.bin"/><Relationship Id="rId80" Type="http://schemas.openxmlformats.org/officeDocument/2006/relationships/image" Target="media/image44.wmf"/><Relationship Id="rId8" Type="http://schemas.openxmlformats.org/officeDocument/2006/relationships/image" Target="media/image3.wmf"/><Relationship Id="rId79" Type="http://schemas.openxmlformats.org/officeDocument/2006/relationships/oleObject" Target="embeddings/oleObject32.bin"/><Relationship Id="rId78" Type="http://schemas.openxmlformats.org/officeDocument/2006/relationships/image" Target="media/image43.png"/><Relationship Id="rId77" Type="http://schemas.openxmlformats.org/officeDocument/2006/relationships/image" Target="media/image42.wmf"/><Relationship Id="rId76" Type="http://schemas.openxmlformats.org/officeDocument/2006/relationships/oleObject" Target="embeddings/oleObject31.bin"/><Relationship Id="rId75" Type="http://schemas.openxmlformats.org/officeDocument/2006/relationships/image" Target="media/image41.wmf"/><Relationship Id="rId74" Type="http://schemas.openxmlformats.org/officeDocument/2006/relationships/oleObject" Target="embeddings/oleObject30.bin"/><Relationship Id="rId73" Type="http://schemas.openxmlformats.org/officeDocument/2006/relationships/image" Target="media/image40.wmf"/><Relationship Id="rId72" Type="http://schemas.openxmlformats.org/officeDocument/2006/relationships/oleObject" Target="embeddings/oleObject29.bin"/><Relationship Id="rId71" Type="http://schemas.openxmlformats.org/officeDocument/2006/relationships/image" Target="media/image39.wmf"/><Relationship Id="rId70" Type="http://schemas.openxmlformats.org/officeDocument/2006/relationships/oleObject" Target="embeddings/oleObject28.bin"/><Relationship Id="rId7" Type="http://schemas.openxmlformats.org/officeDocument/2006/relationships/oleObject" Target="embeddings/oleObject1.bin"/><Relationship Id="rId69" Type="http://schemas.openxmlformats.org/officeDocument/2006/relationships/image" Target="media/image38.wmf"/><Relationship Id="rId68" Type="http://schemas.openxmlformats.org/officeDocument/2006/relationships/oleObject" Target="embeddings/oleObject27.bin"/><Relationship Id="rId67" Type="http://schemas.openxmlformats.org/officeDocument/2006/relationships/image" Target="media/image37.png"/><Relationship Id="rId66" Type="http://schemas.openxmlformats.org/officeDocument/2006/relationships/oleObject" Target="embeddings/oleObject26.bin"/><Relationship Id="rId65" Type="http://schemas.openxmlformats.org/officeDocument/2006/relationships/image" Target="media/image36.wmf"/><Relationship Id="rId64" Type="http://schemas.openxmlformats.org/officeDocument/2006/relationships/oleObject" Target="embeddings/oleObject25.bin"/><Relationship Id="rId63" Type="http://schemas.openxmlformats.org/officeDocument/2006/relationships/image" Target="media/image35.wmf"/><Relationship Id="rId62" Type="http://schemas.openxmlformats.org/officeDocument/2006/relationships/oleObject" Target="embeddings/oleObject24.bin"/><Relationship Id="rId61" Type="http://schemas.openxmlformats.org/officeDocument/2006/relationships/image" Target="media/image34.png"/><Relationship Id="rId60" Type="http://schemas.openxmlformats.org/officeDocument/2006/relationships/image" Target="media/image33.wmf"/><Relationship Id="rId6" Type="http://schemas.openxmlformats.org/officeDocument/2006/relationships/image" Target="media/image2.png"/><Relationship Id="rId59" Type="http://schemas.openxmlformats.org/officeDocument/2006/relationships/oleObject" Target="embeddings/oleObject23.bin"/><Relationship Id="rId58" Type="http://schemas.openxmlformats.org/officeDocument/2006/relationships/image" Target="media/image32.png"/><Relationship Id="rId57" Type="http://schemas.openxmlformats.org/officeDocument/2006/relationships/image" Target="media/image31.wmf"/><Relationship Id="rId56" Type="http://schemas.openxmlformats.org/officeDocument/2006/relationships/oleObject" Target="embeddings/oleObject22.bin"/><Relationship Id="rId55" Type="http://schemas.openxmlformats.org/officeDocument/2006/relationships/image" Target="media/image30.wmf"/><Relationship Id="rId54" Type="http://schemas.openxmlformats.org/officeDocument/2006/relationships/oleObject" Target="embeddings/oleObject21.bin"/><Relationship Id="rId53" Type="http://schemas.openxmlformats.org/officeDocument/2006/relationships/image" Target="media/image29.wmf"/><Relationship Id="rId52" Type="http://schemas.openxmlformats.org/officeDocument/2006/relationships/oleObject" Target="embeddings/oleObject20.bin"/><Relationship Id="rId51" Type="http://schemas.openxmlformats.org/officeDocument/2006/relationships/image" Target="media/image28.wmf"/><Relationship Id="rId50" Type="http://schemas.openxmlformats.org/officeDocument/2006/relationships/oleObject" Target="embeddings/oleObject19.bin"/><Relationship Id="rId5" Type="http://schemas.openxmlformats.org/officeDocument/2006/relationships/theme" Target="theme/theme1.xml"/><Relationship Id="rId49" Type="http://schemas.openxmlformats.org/officeDocument/2006/relationships/image" Target="media/image27.wmf"/><Relationship Id="rId48" Type="http://schemas.openxmlformats.org/officeDocument/2006/relationships/oleObject" Target="embeddings/oleObject18.bin"/><Relationship Id="rId47" Type="http://schemas.openxmlformats.org/officeDocument/2006/relationships/image" Target="media/image26.wmf"/><Relationship Id="rId46" Type="http://schemas.openxmlformats.org/officeDocument/2006/relationships/oleObject" Target="embeddings/oleObject17.bin"/><Relationship Id="rId45" Type="http://schemas.openxmlformats.org/officeDocument/2006/relationships/image" Target="media/image25.wmf"/><Relationship Id="rId44" Type="http://schemas.openxmlformats.org/officeDocument/2006/relationships/oleObject" Target="embeddings/oleObject16.bin"/><Relationship Id="rId43" Type="http://schemas.openxmlformats.org/officeDocument/2006/relationships/image" Target="media/image24.wmf"/><Relationship Id="rId42" Type="http://schemas.openxmlformats.org/officeDocument/2006/relationships/oleObject" Target="embeddings/oleObject15.bin"/><Relationship Id="rId41" Type="http://schemas.openxmlformats.org/officeDocument/2006/relationships/image" Target="media/image23.wmf"/><Relationship Id="rId40" Type="http://schemas.openxmlformats.org/officeDocument/2006/relationships/oleObject" Target="embeddings/oleObject14.bin"/><Relationship Id="rId4" Type="http://schemas.openxmlformats.org/officeDocument/2006/relationships/footer" Target="footer1.xml"/><Relationship Id="rId39" Type="http://schemas.openxmlformats.org/officeDocument/2006/relationships/image" Target="media/image22.png"/><Relationship Id="rId386" Type="http://schemas.openxmlformats.org/officeDocument/2006/relationships/fontTable" Target="fontTable.xml"/><Relationship Id="rId385" Type="http://schemas.openxmlformats.org/officeDocument/2006/relationships/customXml" Target="../customXml/item2.xml"/><Relationship Id="rId384" Type="http://schemas.openxmlformats.org/officeDocument/2006/relationships/customXml" Target="../customXml/item1.xml"/><Relationship Id="rId383" Type="http://schemas.openxmlformats.org/officeDocument/2006/relationships/image" Target="media/image195.png"/><Relationship Id="rId382" Type="http://schemas.openxmlformats.org/officeDocument/2006/relationships/image" Target="media/image194.png"/><Relationship Id="rId381" Type="http://schemas.openxmlformats.org/officeDocument/2006/relationships/oleObject" Target="embeddings/oleObject184.bin"/><Relationship Id="rId380" Type="http://schemas.openxmlformats.org/officeDocument/2006/relationships/image" Target="media/image193.png"/><Relationship Id="rId38" Type="http://schemas.openxmlformats.org/officeDocument/2006/relationships/image" Target="media/image21.png"/><Relationship Id="rId379" Type="http://schemas.openxmlformats.org/officeDocument/2006/relationships/oleObject" Target="embeddings/oleObject183.bin"/><Relationship Id="rId378" Type="http://schemas.openxmlformats.org/officeDocument/2006/relationships/image" Target="media/image192.png"/><Relationship Id="rId377" Type="http://schemas.openxmlformats.org/officeDocument/2006/relationships/image" Target="media/image191.png"/><Relationship Id="rId376" Type="http://schemas.openxmlformats.org/officeDocument/2006/relationships/image" Target="media/image190.png"/><Relationship Id="rId375" Type="http://schemas.openxmlformats.org/officeDocument/2006/relationships/oleObject" Target="embeddings/oleObject182.bin"/><Relationship Id="rId374" Type="http://schemas.openxmlformats.org/officeDocument/2006/relationships/image" Target="media/image189.png"/><Relationship Id="rId373" Type="http://schemas.openxmlformats.org/officeDocument/2006/relationships/image" Target="media/image188.wmf"/><Relationship Id="rId372" Type="http://schemas.openxmlformats.org/officeDocument/2006/relationships/oleObject" Target="embeddings/oleObject181.bin"/><Relationship Id="rId371" Type="http://schemas.openxmlformats.org/officeDocument/2006/relationships/image" Target="media/image187.wmf"/><Relationship Id="rId370" Type="http://schemas.openxmlformats.org/officeDocument/2006/relationships/oleObject" Target="embeddings/oleObject180.bin"/><Relationship Id="rId37" Type="http://schemas.openxmlformats.org/officeDocument/2006/relationships/image" Target="media/image20.png"/><Relationship Id="rId369" Type="http://schemas.openxmlformats.org/officeDocument/2006/relationships/image" Target="media/image186.png"/><Relationship Id="rId368" Type="http://schemas.openxmlformats.org/officeDocument/2006/relationships/image" Target="media/image185.wmf"/><Relationship Id="rId367" Type="http://schemas.openxmlformats.org/officeDocument/2006/relationships/oleObject" Target="embeddings/oleObject179.bin"/><Relationship Id="rId366" Type="http://schemas.openxmlformats.org/officeDocument/2006/relationships/image" Target="media/image184.png"/><Relationship Id="rId365" Type="http://schemas.openxmlformats.org/officeDocument/2006/relationships/image" Target="media/image183.wmf"/><Relationship Id="rId364" Type="http://schemas.openxmlformats.org/officeDocument/2006/relationships/oleObject" Target="embeddings/oleObject178.bin"/><Relationship Id="rId363" Type="http://schemas.openxmlformats.org/officeDocument/2006/relationships/image" Target="media/image182.png"/><Relationship Id="rId362" Type="http://schemas.openxmlformats.org/officeDocument/2006/relationships/image" Target="media/image181.wmf"/><Relationship Id="rId361" Type="http://schemas.openxmlformats.org/officeDocument/2006/relationships/oleObject" Target="embeddings/oleObject177.bin"/><Relationship Id="rId360" Type="http://schemas.openxmlformats.org/officeDocument/2006/relationships/image" Target="media/image180.png"/><Relationship Id="rId36" Type="http://schemas.openxmlformats.org/officeDocument/2006/relationships/image" Target="media/image19.png"/><Relationship Id="rId359" Type="http://schemas.openxmlformats.org/officeDocument/2006/relationships/image" Target="media/image179.png"/><Relationship Id="rId358" Type="http://schemas.openxmlformats.org/officeDocument/2006/relationships/image" Target="media/image178.png"/><Relationship Id="rId357" Type="http://schemas.openxmlformats.org/officeDocument/2006/relationships/image" Target="media/image177.png"/><Relationship Id="rId356" Type="http://schemas.openxmlformats.org/officeDocument/2006/relationships/image" Target="media/image176.wmf"/><Relationship Id="rId355" Type="http://schemas.openxmlformats.org/officeDocument/2006/relationships/oleObject" Target="embeddings/oleObject176.bin"/><Relationship Id="rId354" Type="http://schemas.openxmlformats.org/officeDocument/2006/relationships/image" Target="media/image175.wmf"/><Relationship Id="rId353" Type="http://schemas.openxmlformats.org/officeDocument/2006/relationships/oleObject" Target="embeddings/oleObject175.bin"/><Relationship Id="rId352" Type="http://schemas.openxmlformats.org/officeDocument/2006/relationships/oleObject" Target="embeddings/oleObject174.bin"/><Relationship Id="rId351" Type="http://schemas.openxmlformats.org/officeDocument/2006/relationships/oleObject" Target="embeddings/oleObject173.bin"/><Relationship Id="rId350" Type="http://schemas.openxmlformats.org/officeDocument/2006/relationships/image" Target="media/image174.wmf"/><Relationship Id="rId35" Type="http://schemas.openxmlformats.org/officeDocument/2006/relationships/image" Target="media/image18.png"/><Relationship Id="rId349" Type="http://schemas.openxmlformats.org/officeDocument/2006/relationships/oleObject" Target="embeddings/oleObject172.bin"/><Relationship Id="rId348" Type="http://schemas.openxmlformats.org/officeDocument/2006/relationships/image" Target="media/image173.wmf"/><Relationship Id="rId347" Type="http://schemas.openxmlformats.org/officeDocument/2006/relationships/oleObject" Target="embeddings/oleObject171.bin"/><Relationship Id="rId346" Type="http://schemas.openxmlformats.org/officeDocument/2006/relationships/image" Target="media/image172.png"/><Relationship Id="rId345" Type="http://schemas.openxmlformats.org/officeDocument/2006/relationships/oleObject" Target="embeddings/oleObject170.bin"/><Relationship Id="rId344" Type="http://schemas.openxmlformats.org/officeDocument/2006/relationships/image" Target="media/image171.wmf"/><Relationship Id="rId343" Type="http://schemas.openxmlformats.org/officeDocument/2006/relationships/oleObject" Target="embeddings/oleObject169.bin"/><Relationship Id="rId342" Type="http://schemas.openxmlformats.org/officeDocument/2006/relationships/image" Target="media/image170.wmf"/><Relationship Id="rId341" Type="http://schemas.openxmlformats.org/officeDocument/2006/relationships/oleObject" Target="embeddings/oleObject168.bin"/><Relationship Id="rId340" Type="http://schemas.openxmlformats.org/officeDocument/2006/relationships/image" Target="media/image169.wmf"/><Relationship Id="rId34" Type="http://schemas.openxmlformats.org/officeDocument/2006/relationships/image" Target="media/image17.wmf"/><Relationship Id="rId339" Type="http://schemas.openxmlformats.org/officeDocument/2006/relationships/oleObject" Target="embeddings/oleObject167.bin"/><Relationship Id="rId338" Type="http://schemas.openxmlformats.org/officeDocument/2006/relationships/image" Target="media/image168.wmf"/><Relationship Id="rId337" Type="http://schemas.openxmlformats.org/officeDocument/2006/relationships/oleObject" Target="embeddings/oleObject166.bin"/><Relationship Id="rId336" Type="http://schemas.openxmlformats.org/officeDocument/2006/relationships/image" Target="media/image167.wmf"/><Relationship Id="rId335" Type="http://schemas.openxmlformats.org/officeDocument/2006/relationships/oleObject" Target="embeddings/oleObject165.bin"/><Relationship Id="rId334" Type="http://schemas.openxmlformats.org/officeDocument/2006/relationships/image" Target="media/image166.wmf"/><Relationship Id="rId333" Type="http://schemas.openxmlformats.org/officeDocument/2006/relationships/oleObject" Target="embeddings/oleObject164.bin"/><Relationship Id="rId332" Type="http://schemas.openxmlformats.org/officeDocument/2006/relationships/image" Target="media/image165.wmf"/><Relationship Id="rId331" Type="http://schemas.openxmlformats.org/officeDocument/2006/relationships/oleObject" Target="embeddings/oleObject163.bin"/><Relationship Id="rId330" Type="http://schemas.openxmlformats.org/officeDocument/2006/relationships/image" Target="media/image164.png"/><Relationship Id="rId33" Type="http://schemas.openxmlformats.org/officeDocument/2006/relationships/oleObject" Target="embeddings/oleObject13.bin"/><Relationship Id="rId329" Type="http://schemas.openxmlformats.org/officeDocument/2006/relationships/image" Target="media/image163.png"/><Relationship Id="rId328" Type="http://schemas.openxmlformats.org/officeDocument/2006/relationships/oleObject" Target="embeddings/oleObject162.bin"/><Relationship Id="rId327" Type="http://schemas.openxmlformats.org/officeDocument/2006/relationships/image" Target="media/image162.wmf"/><Relationship Id="rId326" Type="http://schemas.openxmlformats.org/officeDocument/2006/relationships/oleObject" Target="embeddings/oleObject161.bin"/><Relationship Id="rId325" Type="http://schemas.openxmlformats.org/officeDocument/2006/relationships/image" Target="media/image161.png"/><Relationship Id="rId324" Type="http://schemas.openxmlformats.org/officeDocument/2006/relationships/image" Target="media/image160.wmf"/><Relationship Id="rId323" Type="http://schemas.openxmlformats.org/officeDocument/2006/relationships/oleObject" Target="embeddings/oleObject160.bin"/><Relationship Id="rId322" Type="http://schemas.openxmlformats.org/officeDocument/2006/relationships/image" Target="media/image159.png"/><Relationship Id="rId321" Type="http://schemas.openxmlformats.org/officeDocument/2006/relationships/image" Target="media/image158.wmf"/><Relationship Id="rId320" Type="http://schemas.openxmlformats.org/officeDocument/2006/relationships/oleObject" Target="embeddings/oleObject159.bin"/><Relationship Id="rId32" Type="http://schemas.openxmlformats.org/officeDocument/2006/relationships/image" Target="media/image16.wmf"/><Relationship Id="rId319" Type="http://schemas.openxmlformats.org/officeDocument/2006/relationships/image" Target="media/image157.wmf"/><Relationship Id="rId318" Type="http://schemas.openxmlformats.org/officeDocument/2006/relationships/oleObject" Target="embeddings/oleObject158.bin"/><Relationship Id="rId317" Type="http://schemas.openxmlformats.org/officeDocument/2006/relationships/oleObject" Target="embeddings/oleObject157.bin"/><Relationship Id="rId316" Type="http://schemas.openxmlformats.org/officeDocument/2006/relationships/oleObject" Target="embeddings/oleObject156.bin"/><Relationship Id="rId315" Type="http://schemas.openxmlformats.org/officeDocument/2006/relationships/image" Target="media/image156.wmf"/><Relationship Id="rId314" Type="http://schemas.openxmlformats.org/officeDocument/2006/relationships/oleObject" Target="embeddings/oleObject155.bin"/><Relationship Id="rId313" Type="http://schemas.openxmlformats.org/officeDocument/2006/relationships/image" Target="media/image155.wmf"/><Relationship Id="rId312" Type="http://schemas.openxmlformats.org/officeDocument/2006/relationships/oleObject" Target="embeddings/oleObject154.bin"/><Relationship Id="rId311" Type="http://schemas.openxmlformats.org/officeDocument/2006/relationships/image" Target="media/image154.wmf"/><Relationship Id="rId310" Type="http://schemas.openxmlformats.org/officeDocument/2006/relationships/oleObject" Target="embeddings/oleObject153.bin"/><Relationship Id="rId31" Type="http://schemas.openxmlformats.org/officeDocument/2006/relationships/oleObject" Target="embeddings/oleObject12.bin"/><Relationship Id="rId309" Type="http://schemas.openxmlformats.org/officeDocument/2006/relationships/image" Target="media/image153.wmf"/><Relationship Id="rId308" Type="http://schemas.openxmlformats.org/officeDocument/2006/relationships/oleObject" Target="embeddings/oleObject152.bin"/><Relationship Id="rId307" Type="http://schemas.openxmlformats.org/officeDocument/2006/relationships/image" Target="media/image152.wmf"/><Relationship Id="rId306" Type="http://schemas.openxmlformats.org/officeDocument/2006/relationships/oleObject" Target="embeddings/oleObject151.bin"/><Relationship Id="rId305" Type="http://schemas.openxmlformats.org/officeDocument/2006/relationships/image" Target="media/image151.wmf"/><Relationship Id="rId304" Type="http://schemas.openxmlformats.org/officeDocument/2006/relationships/oleObject" Target="embeddings/oleObject150.bin"/><Relationship Id="rId303" Type="http://schemas.openxmlformats.org/officeDocument/2006/relationships/image" Target="media/image150.wmf"/><Relationship Id="rId302" Type="http://schemas.openxmlformats.org/officeDocument/2006/relationships/oleObject" Target="embeddings/oleObject149.bin"/><Relationship Id="rId301" Type="http://schemas.openxmlformats.org/officeDocument/2006/relationships/image" Target="media/image149.wmf"/><Relationship Id="rId300" Type="http://schemas.openxmlformats.org/officeDocument/2006/relationships/oleObject" Target="embeddings/oleObject148.bin"/><Relationship Id="rId30" Type="http://schemas.openxmlformats.org/officeDocument/2006/relationships/image" Target="media/image15.wmf"/><Relationship Id="rId3" Type="http://schemas.openxmlformats.org/officeDocument/2006/relationships/header" Target="header1.xml"/><Relationship Id="rId299" Type="http://schemas.openxmlformats.org/officeDocument/2006/relationships/image" Target="media/image148.wmf"/><Relationship Id="rId298" Type="http://schemas.openxmlformats.org/officeDocument/2006/relationships/oleObject" Target="embeddings/oleObject147.bin"/><Relationship Id="rId297" Type="http://schemas.openxmlformats.org/officeDocument/2006/relationships/image" Target="media/image147.wmf"/><Relationship Id="rId296" Type="http://schemas.openxmlformats.org/officeDocument/2006/relationships/oleObject" Target="embeddings/oleObject146.bin"/><Relationship Id="rId295" Type="http://schemas.openxmlformats.org/officeDocument/2006/relationships/image" Target="media/image146.wmf"/><Relationship Id="rId294" Type="http://schemas.openxmlformats.org/officeDocument/2006/relationships/oleObject" Target="embeddings/oleObject145.bin"/><Relationship Id="rId293" Type="http://schemas.openxmlformats.org/officeDocument/2006/relationships/image" Target="media/image145.wmf"/><Relationship Id="rId292" Type="http://schemas.openxmlformats.org/officeDocument/2006/relationships/oleObject" Target="embeddings/oleObject144.bin"/><Relationship Id="rId291" Type="http://schemas.openxmlformats.org/officeDocument/2006/relationships/oleObject" Target="embeddings/oleObject143.bin"/><Relationship Id="rId290" Type="http://schemas.openxmlformats.org/officeDocument/2006/relationships/oleObject" Target="embeddings/oleObject142.bin"/><Relationship Id="rId29" Type="http://schemas.openxmlformats.org/officeDocument/2006/relationships/oleObject" Target="embeddings/oleObject11.bin"/><Relationship Id="rId289" Type="http://schemas.openxmlformats.org/officeDocument/2006/relationships/image" Target="media/image144.wmf"/><Relationship Id="rId288" Type="http://schemas.openxmlformats.org/officeDocument/2006/relationships/oleObject" Target="embeddings/oleObject141.bin"/><Relationship Id="rId287" Type="http://schemas.openxmlformats.org/officeDocument/2006/relationships/oleObject" Target="embeddings/oleObject140.bin"/><Relationship Id="rId286" Type="http://schemas.openxmlformats.org/officeDocument/2006/relationships/oleObject" Target="embeddings/oleObject139.bin"/><Relationship Id="rId285" Type="http://schemas.openxmlformats.org/officeDocument/2006/relationships/image" Target="media/image143.wmf"/><Relationship Id="rId284" Type="http://schemas.openxmlformats.org/officeDocument/2006/relationships/oleObject" Target="embeddings/oleObject138.bin"/><Relationship Id="rId283" Type="http://schemas.openxmlformats.org/officeDocument/2006/relationships/image" Target="media/image142.wmf"/><Relationship Id="rId282" Type="http://schemas.openxmlformats.org/officeDocument/2006/relationships/oleObject" Target="embeddings/oleObject137.bin"/><Relationship Id="rId281" Type="http://schemas.openxmlformats.org/officeDocument/2006/relationships/image" Target="media/image141.png"/><Relationship Id="rId280" Type="http://schemas.openxmlformats.org/officeDocument/2006/relationships/image" Target="media/image140.wmf"/><Relationship Id="rId28" Type="http://schemas.openxmlformats.org/officeDocument/2006/relationships/image" Target="media/image14.wmf"/><Relationship Id="rId279" Type="http://schemas.openxmlformats.org/officeDocument/2006/relationships/image" Target="media/image139.wmf"/><Relationship Id="rId278" Type="http://schemas.openxmlformats.org/officeDocument/2006/relationships/oleObject" Target="embeddings/oleObject136.bin"/><Relationship Id="rId277" Type="http://schemas.openxmlformats.org/officeDocument/2006/relationships/oleObject" Target="embeddings/oleObject135.bin"/><Relationship Id="rId276" Type="http://schemas.openxmlformats.org/officeDocument/2006/relationships/image" Target="media/image138.wmf"/><Relationship Id="rId275" Type="http://schemas.openxmlformats.org/officeDocument/2006/relationships/oleObject" Target="embeddings/oleObject134.bin"/><Relationship Id="rId274" Type="http://schemas.openxmlformats.org/officeDocument/2006/relationships/image" Target="media/image137.wmf"/><Relationship Id="rId273" Type="http://schemas.openxmlformats.org/officeDocument/2006/relationships/oleObject" Target="embeddings/oleObject133.bin"/><Relationship Id="rId272" Type="http://schemas.openxmlformats.org/officeDocument/2006/relationships/image" Target="media/image136.wmf"/><Relationship Id="rId271" Type="http://schemas.openxmlformats.org/officeDocument/2006/relationships/oleObject" Target="embeddings/oleObject132.bin"/><Relationship Id="rId270" Type="http://schemas.openxmlformats.org/officeDocument/2006/relationships/image" Target="media/image135.wmf"/><Relationship Id="rId27" Type="http://schemas.openxmlformats.org/officeDocument/2006/relationships/oleObject" Target="embeddings/oleObject10.bin"/><Relationship Id="rId269" Type="http://schemas.openxmlformats.org/officeDocument/2006/relationships/oleObject" Target="embeddings/oleObject131.bin"/><Relationship Id="rId268" Type="http://schemas.openxmlformats.org/officeDocument/2006/relationships/image" Target="media/image134.wmf"/><Relationship Id="rId267" Type="http://schemas.openxmlformats.org/officeDocument/2006/relationships/oleObject" Target="embeddings/oleObject130.bin"/><Relationship Id="rId266" Type="http://schemas.openxmlformats.org/officeDocument/2006/relationships/image" Target="media/image133.wmf"/><Relationship Id="rId265" Type="http://schemas.openxmlformats.org/officeDocument/2006/relationships/oleObject" Target="embeddings/oleObject129.bin"/><Relationship Id="rId264" Type="http://schemas.openxmlformats.org/officeDocument/2006/relationships/image" Target="media/image132.wmf"/><Relationship Id="rId263" Type="http://schemas.openxmlformats.org/officeDocument/2006/relationships/oleObject" Target="embeddings/oleObject128.bin"/><Relationship Id="rId262" Type="http://schemas.openxmlformats.org/officeDocument/2006/relationships/image" Target="media/image131.wmf"/><Relationship Id="rId261" Type="http://schemas.openxmlformats.org/officeDocument/2006/relationships/oleObject" Target="embeddings/oleObject127.bin"/><Relationship Id="rId260" Type="http://schemas.openxmlformats.org/officeDocument/2006/relationships/oleObject" Target="embeddings/oleObject126.bin"/><Relationship Id="rId26" Type="http://schemas.openxmlformats.org/officeDocument/2006/relationships/image" Target="media/image13.wmf"/><Relationship Id="rId259" Type="http://schemas.openxmlformats.org/officeDocument/2006/relationships/image" Target="media/image130.png"/><Relationship Id="rId258" Type="http://schemas.openxmlformats.org/officeDocument/2006/relationships/image" Target="media/image129.wmf"/><Relationship Id="rId257" Type="http://schemas.openxmlformats.org/officeDocument/2006/relationships/oleObject" Target="embeddings/oleObject125.bin"/><Relationship Id="rId256" Type="http://schemas.openxmlformats.org/officeDocument/2006/relationships/image" Target="media/image128.wmf"/><Relationship Id="rId255" Type="http://schemas.openxmlformats.org/officeDocument/2006/relationships/oleObject" Target="embeddings/oleObject124.bin"/><Relationship Id="rId254" Type="http://schemas.openxmlformats.org/officeDocument/2006/relationships/image" Target="media/image127.wmf"/><Relationship Id="rId253" Type="http://schemas.openxmlformats.org/officeDocument/2006/relationships/oleObject" Target="embeddings/oleObject123.bin"/><Relationship Id="rId252" Type="http://schemas.openxmlformats.org/officeDocument/2006/relationships/image" Target="media/image126.wmf"/><Relationship Id="rId251" Type="http://schemas.openxmlformats.org/officeDocument/2006/relationships/oleObject" Target="embeddings/oleObject122.bin"/><Relationship Id="rId250" Type="http://schemas.openxmlformats.org/officeDocument/2006/relationships/image" Target="media/image125.wmf"/><Relationship Id="rId25" Type="http://schemas.openxmlformats.org/officeDocument/2006/relationships/oleObject" Target="embeddings/oleObject9.bin"/><Relationship Id="rId249" Type="http://schemas.openxmlformats.org/officeDocument/2006/relationships/oleObject" Target="embeddings/oleObject121.bin"/><Relationship Id="rId248" Type="http://schemas.openxmlformats.org/officeDocument/2006/relationships/oleObject" Target="embeddings/oleObject120.bin"/><Relationship Id="rId247" Type="http://schemas.openxmlformats.org/officeDocument/2006/relationships/image" Target="media/image124.png"/><Relationship Id="rId246" Type="http://schemas.openxmlformats.org/officeDocument/2006/relationships/image" Target="media/image123.wmf"/><Relationship Id="rId245" Type="http://schemas.openxmlformats.org/officeDocument/2006/relationships/oleObject" Target="embeddings/oleObject119.bin"/><Relationship Id="rId244" Type="http://schemas.openxmlformats.org/officeDocument/2006/relationships/image" Target="media/image122.wmf"/><Relationship Id="rId243" Type="http://schemas.openxmlformats.org/officeDocument/2006/relationships/oleObject" Target="embeddings/oleObject118.bin"/><Relationship Id="rId242" Type="http://schemas.openxmlformats.org/officeDocument/2006/relationships/image" Target="media/image121.wmf"/><Relationship Id="rId241" Type="http://schemas.openxmlformats.org/officeDocument/2006/relationships/oleObject" Target="embeddings/oleObject117.bin"/><Relationship Id="rId240" Type="http://schemas.openxmlformats.org/officeDocument/2006/relationships/image" Target="media/image120.wmf"/><Relationship Id="rId24" Type="http://schemas.openxmlformats.org/officeDocument/2006/relationships/image" Target="media/image12.wmf"/><Relationship Id="rId239" Type="http://schemas.openxmlformats.org/officeDocument/2006/relationships/oleObject" Target="embeddings/oleObject116.bin"/><Relationship Id="rId238" Type="http://schemas.openxmlformats.org/officeDocument/2006/relationships/image" Target="media/image119.wmf"/><Relationship Id="rId237" Type="http://schemas.openxmlformats.org/officeDocument/2006/relationships/oleObject" Target="embeddings/oleObject115.bin"/><Relationship Id="rId236" Type="http://schemas.openxmlformats.org/officeDocument/2006/relationships/image" Target="media/image118.wmf"/><Relationship Id="rId235" Type="http://schemas.openxmlformats.org/officeDocument/2006/relationships/oleObject" Target="embeddings/oleObject114.bin"/><Relationship Id="rId234" Type="http://schemas.openxmlformats.org/officeDocument/2006/relationships/image" Target="media/image117.wmf"/><Relationship Id="rId233" Type="http://schemas.openxmlformats.org/officeDocument/2006/relationships/oleObject" Target="embeddings/oleObject113.bin"/><Relationship Id="rId232" Type="http://schemas.openxmlformats.org/officeDocument/2006/relationships/image" Target="media/image116.wmf"/><Relationship Id="rId231" Type="http://schemas.openxmlformats.org/officeDocument/2006/relationships/oleObject" Target="embeddings/oleObject112.bin"/><Relationship Id="rId230" Type="http://schemas.openxmlformats.org/officeDocument/2006/relationships/image" Target="media/image115.wmf"/><Relationship Id="rId23" Type="http://schemas.openxmlformats.org/officeDocument/2006/relationships/oleObject" Target="embeddings/oleObject8.bin"/><Relationship Id="rId229" Type="http://schemas.openxmlformats.org/officeDocument/2006/relationships/oleObject" Target="embeddings/oleObject111.bin"/><Relationship Id="rId228" Type="http://schemas.openxmlformats.org/officeDocument/2006/relationships/image" Target="media/image114.wmf"/><Relationship Id="rId227" Type="http://schemas.openxmlformats.org/officeDocument/2006/relationships/oleObject" Target="embeddings/oleObject110.bin"/><Relationship Id="rId226" Type="http://schemas.openxmlformats.org/officeDocument/2006/relationships/image" Target="media/image113.wmf"/><Relationship Id="rId225" Type="http://schemas.openxmlformats.org/officeDocument/2006/relationships/oleObject" Target="embeddings/oleObject109.bin"/><Relationship Id="rId224" Type="http://schemas.openxmlformats.org/officeDocument/2006/relationships/oleObject" Target="embeddings/oleObject108.bin"/><Relationship Id="rId223" Type="http://schemas.openxmlformats.org/officeDocument/2006/relationships/image" Target="media/image112.wmf"/><Relationship Id="rId222" Type="http://schemas.openxmlformats.org/officeDocument/2006/relationships/oleObject" Target="embeddings/oleObject107.bin"/><Relationship Id="rId221" Type="http://schemas.openxmlformats.org/officeDocument/2006/relationships/image" Target="media/image111.wmf"/><Relationship Id="rId220" Type="http://schemas.openxmlformats.org/officeDocument/2006/relationships/oleObject" Target="embeddings/oleObject106.bin"/><Relationship Id="rId22" Type="http://schemas.openxmlformats.org/officeDocument/2006/relationships/image" Target="media/image11.wmf"/><Relationship Id="rId219" Type="http://schemas.openxmlformats.org/officeDocument/2006/relationships/oleObject" Target="embeddings/oleObject105.bin"/><Relationship Id="rId218" Type="http://schemas.openxmlformats.org/officeDocument/2006/relationships/image" Target="media/image110.wmf"/><Relationship Id="rId217" Type="http://schemas.openxmlformats.org/officeDocument/2006/relationships/oleObject" Target="embeddings/oleObject104.bin"/><Relationship Id="rId216" Type="http://schemas.openxmlformats.org/officeDocument/2006/relationships/image" Target="media/image109.wmf"/><Relationship Id="rId215" Type="http://schemas.openxmlformats.org/officeDocument/2006/relationships/oleObject" Target="embeddings/oleObject103.bin"/><Relationship Id="rId214" Type="http://schemas.openxmlformats.org/officeDocument/2006/relationships/image" Target="media/image108.wmf"/><Relationship Id="rId213" Type="http://schemas.openxmlformats.org/officeDocument/2006/relationships/oleObject" Target="embeddings/oleObject102.bin"/><Relationship Id="rId212" Type="http://schemas.openxmlformats.org/officeDocument/2006/relationships/image" Target="media/image107.wmf"/><Relationship Id="rId211" Type="http://schemas.openxmlformats.org/officeDocument/2006/relationships/oleObject" Target="embeddings/oleObject101.bin"/><Relationship Id="rId210" Type="http://schemas.openxmlformats.org/officeDocument/2006/relationships/image" Target="media/image106.png"/><Relationship Id="rId21" Type="http://schemas.openxmlformats.org/officeDocument/2006/relationships/oleObject" Target="embeddings/oleObject7.bin"/><Relationship Id="rId209" Type="http://schemas.openxmlformats.org/officeDocument/2006/relationships/oleObject" Target="embeddings/oleObject100.bin"/><Relationship Id="rId208" Type="http://schemas.openxmlformats.org/officeDocument/2006/relationships/oleObject" Target="embeddings/oleObject99.bin"/><Relationship Id="rId207" Type="http://schemas.openxmlformats.org/officeDocument/2006/relationships/oleObject" Target="embeddings/oleObject98.bin"/><Relationship Id="rId206" Type="http://schemas.openxmlformats.org/officeDocument/2006/relationships/oleObject" Target="embeddings/oleObject97.bin"/><Relationship Id="rId205" Type="http://schemas.openxmlformats.org/officeDocument/2006/relationships/oleObject" Target="embeddings/oleObject96.bin"/><Relationship Id="rId204" Type="http://schemas.openxmlformats.org/officeDocument/2006/relationships/oleObject" Target="embeddings/oleObject95.bin"/><Relationship Id="rId203" Type="http://schemas.openxmlformats.org/officeDocument/2006/relationships/oleObject" Target="embeddings/oleObject94.bin"/><Relationship Id="rId202" Type="http://schemas.openxmlformats.org/officeDocument/2006/relationships/oleObject" Target="embeddings/oleObject93.bin"/><Relationship Id="rId201" Type="http://schemas.openxmlformats.org/officeDocument/2006/relationships/image" Target="media/image105.wmf"/><Relationship Id="rId200" Type="http://schemas.openxmlformats.org/officeDocument/2006/relationships/oleObject" Target="embeddings/oleObject92.bin"/><Relationship Id="rId20" Type="http://schemas.openxmlformats.org/officeDocument/2006/relationships/image" Target="media/image10.wmf"/><Relationship Id="rId2" Type="http://schemas.openxmlformats.org/officeDocument/2006/relationships/settings" Target="settings.xml"/><Relationship Id="rId199" Type="http://schemas.openxmlformats.org/officeDocument/2006/relationships/image" Target="media/image104.wmf"/><Relationship Id="rId198" Type="http://schemas.openxmlformats.org/officeDocument/2006/relationships/oleObject" Target="embeddings/oleObject91.bin"/><Relationship Id="rId197" Type="http://schemas.openxmlformats.org/officeDocument/2006/relationships/oleObject" Target="embeddings/oleObject90.bin"/><Relationship Id="rId196" Type="http://schemas.openxmlformats.org/officeDocument/2006/relationships/image" Target="media/image103.png"/><Relationship Id="rId195" Type="http://schemas.openxmlformats.org/officeDocument/2006/relationships/image" Target="media/image102.wmf"/><Relationship Id="rId194" Type="http://schemas.openxmlformats.org/officeDocument/2006/relationships/oleObject" Target="embeddings/oleObject89.bin"/><Relationship Id="rId193" Type="http://schemas.openxmlformats.org/officeDocument/2006/relationships/oleObject" Target="embeddings/oleObject88.bin"/><Relationship Id="rId192" Type="http://schemas.openxmlformats.org/officeDocument/2006/relationships/image" Target="media/image101.wmf"/><Relationship Id="rId191" Type="http://schemas.openxmlformats.org/officeDocument/2006/relationships/oleObject" Target="embeddings/oleObject87.bin"/><Relationship Id="rId190" Type="http://schemas.openxmlformats.org/officeDocument/2006/relationships/image" Target="media/image100.wmf"/><Relationship Id="rId19" Type="http://schemas.openxmlformats.org/officeDocument/2006/relationships/oleObject" Target="embeddings/oleObject6.bin"/><Relationship Id="rId189" Type="http://schemas.openxmlformats.org/officeDocument/2006/relationships/oleObject" Target="embeddings/oleObject86.bin"/><Relationship Id="rId188" Type="http://schemas.openxmlformats.org/officeDocument/2006/relationships/oleObject" Target="embeddings/oleObject85.bin"/><Relationship Id="rId187" Type="http://schemas.openxmlformats.org/officeDocument/2006/relationships/image" Target="media/image99.wmf"/><Relationship Id="rId186" Type="http://schemas.openxmlformats.org/officeDocument/2006/relationships/oleObject" Target="embeddings/oleObject84.bin"/><Relationship Id="rId185" Type="http://schemas.openxmlformats.org/officeDocument/2006/relationships/image" Target="media/image98.wmf"/><Relationship Id="rId184" Type="http://schemas.openxmlformats.org/officeDocument/2006/relationships/oleObject" Target="embeddings/oleObject83.bin"/><Relationship Id="rId183" Type="http://schemas.openxmlformats.org/officeDocument/2006/relationships/image" Target="media/image97.wmf"/><Relationship Id="rId182" Type="http://schemas.openxmlformats.org/officeDocument/2006/relationships/oleObject" Target="embeddings/oleObject82.bin"/><Relationship Id="rId181" Type="http://schemas.openxmlformats.org/officeDocument/2006/relationships/image" Target="media/image96.wmf"/><Relationship Id="rId180" Type="http://schemas.openxmlformats.org/officeDocument/2006/relationships/oleObject" Target="embeddings/oleObject81.bin"/><Relationship Id="rId18" Type="http://schemas.openxmlformats.org/officeDocument/2006/relationships/image" Target="media/image9.png"/><Relationship Id="rId179" Type="http://schemas.openxmlformats.org/officeDocument/2006/relationships/image" Target="media/image95.wmf"/><Relationship Id="rId178" Type="http://schemas.openxmlformats.org/officeDocument/2006/relationships/oleObject" Target="embeddings/oleObject80.bin"/><Relationship Id="rId177" Type="http://schemas.openxmlformats.org/officeDocument/2006/relationships/image" Target="media/image94.wmf"/><Relationship Id="rId176" Type="http://schemas.openxmlformats.org/officeDocument/2006/relationships/oleObject" Target="embeddings/oleObject79.bin"/><Relationship Id="rId175" Type="http://schemas.openxmlformats.org/officeDocument/2006/relationships/image" Target="media/image93.png"/><Relationship Id="rId174" Type="http://schemas.openxmlformats.org/officeDocument/2006/relationships/image" Target="media/image92.wmf"/><Relationship Id="rId173" Type="http://schemas.openxmlformats.org/officeDocument/2006/relationships/oleObject" Target="embeddings/oleObject78.bin"/><Relationship Id="rId172" Type="http://schemas.openxmlformats.org/officeDocument/2006/relationships/image" Target="media/image91.wmf"/><Relationship Id="rId171" Type="http://schemas.openxmlformats.org/officeDocument/2006/relationships/oleObject" Target="embeddings/oleObject77.bin"/><Relationship Id="rId170" Type="http://schemas.openxmlformats.org/officeDocument/2006/relationships/image" Target="media/image90.wmf"/><Relationship Id="rId17" Type="http://schemas.openxmlformats.org/officeDocument/2006/relationships/image" Target="media/image8.wmf"/><Relationship Id="rId169" Type="http://schemas.openxmlformats.org/officeDocument/2006/relationships/oleObject" Target="embeddings/oleObject76.bin"/><Relationship Id="rId168" Type="http://schemas.openxmlformats.org/officeDocument/2006/relationships/image" Target="media/image89.wmf"/><Relationship Id="rId167" Type="http://schemas.openxmlformats.org/officeDocument/2006/relationships/oleObject" Target="embeddings/oleObject75.bin"/><Relationship Id="rId166" Type="http://schemas.openxmlformats.org/officeDocument/2006/relationships/image" Target="media/image88.wmf"/><Relationship Id="rId165" Type="http://schemas.openxmlformats.org/officeDocument/2006/relationships/oleObject" Target="embeddings/oleObject74.bin"/><Relationship Id="rId164" Type="http://schemas.openxmlformats.org/officeDocument/2006/relationships/image" Target="media/image87.wmf"/><Relationship Id="rId163" Type="http://schemas.openxmlformats.org/officeDocument/2006/relationships/oleObject" Target="embeddings/oleObject73.bin"/><Relationship Id="rId162" Type="http://schemas.openxmlformats.org/officeDocument/2006/relationships/image" Target="media/image86.wmf"/><Relationship Id="rId161" Type="http://schemas.openxmlformats.org/officeDocument/2006/relationships/image" Target="media/image85.wmf"/><Relationship Id="rId160" Type="http://schemas.openxmlformats.org/officeDocument/2006/relationships/oleObject" Target="embeddings/oleObject72.bin"/><Relationship Id="rId16" Type="http://schemas.openxmlformats.org/officeDocument/2006/relationships/oleObject" Target="embeddings/oleObject5.bin"/><Relationship Id="rId159" Type="http://schemas.openxmlformats.org/officeDocument/2006/relationships/image" Target="media/image84.wmf"/><Relationship Id="rId158" Type="http://schemas.openxmlformats.org/officeDocument/2006/relationships/oleObject" Target="embeddings/oleObject71.bin"/><Relationship Id="rId157" Type="http://schemas.openxmlformats.org/officeDocument/2006/relationships/image" Target="media/image83.wmf"/><Relationship Id="rId156" Type="http://schemas.openxmlformats.org/officeDocument/2006/relationships/oleObject" Target="embeddings/oleObject70.bin"/><Relationship Id="rId155" Type="http://schemas.openxmlformats.org/officeDocument/2006/relationships/image" Target="media/image82.wmf"/><Relationship Id="rId154" Type="http://schemas.openxmlformats.org/officeDocument/2006/relationships/oleObject" Target="embeddings/oleObject69.bin"/><Relationship Id="rId153" Type="http://schemas.openxmlformats.org/officeDocument/2006/relationships/image" Target="media/image81.wmf"/><Relationship Id="rId152" Type="http://schemas.openxmlformats.org/officeDocument/2006/relationships/oleObject" Target="embeddings/oleObject68.bin"/><Relationship Id="rId151" Type="http://schemas.openxmlformats.org/officeDocument/2006/relationships/image" Target="media/image80.wmf"/><Relationship Id="rId150" Type="http://schemas.openxmlformats.org/officeDocument/2006/relationships/oleObject" Target="embeddings/oleObject67.bin"/><Relationship Id="rId15" Type="http://schemas.openxmlformats.org/officeDocument/2006/relationships/image" Target="media/image7.png"/><Relationship Id="rId149" Type="http://schemas.openxmlformats.org/officeDocument/2006/relationships/image" Target="media/image79.png"/><Relationship Id="rId148" Type="http://schemas.openxmlformats.org/officeDocument/2006/relationships/image" Target="media/image78.png"/><Relationship Id="rId147" Type="http://schemas.openxmlformats.org/officeDocument/2006/relationships/image" Target="media/image77.png"/><Relationship Id="rId146" Type="http://schemas.openxmlformats.org/officeDocument/2006/relationships/image" Target="media/image76.png"/><Relationship Id="rId145" Type="http://schemas.openxmlformats.org/officeDocument/2006/relationships/image" Target="media/image75.wmf"/><Relationship Id="rId144" Type="http://schemas.openxmlformats.org/officeDocument/2006/relationships/oleObject" Target="embeddings/oleObject66.bin"/><Relationship Id="rId143" Type="http://schemas.openxmlformats.org/officeDocument/2006/relationships/oleObject" Target="embeddings/oleObject65.bin"/><Relationship Id="rId142" Type="http://schemas.openxmlformats.org/officeDocument/2006/relationships/image" Target="media/image74.wmf"/><Relationship Id="rId141" Type="http://schemas.openxmlformats.org/officeDocument/2006/relationships/oleObject" Target="embeddings/oleObject64.bin"/><Relationship Id="rId140" Type="http://schemas.openxmlformats.org/officeDocument/2006/relationships/image" Target="media/image73.wmf"/><Relationship Id="rId14" Type="http://schemas.openxmlformats.org/officeDocument/2006/relationships/image" Target="media/image6.wmf"/><Relationship Id="rId139" Type="http://schemas.openxmlformats.org/officeDocument/2006/relationships/oleObject" Target="embeddings/oleObject63.bin"/><Relationship Id="rId138" Type="http://schemas.openxmlformats.org/officeDocument/2006/relationships/image" Target="media/image72.wmf"/><Relationship Id="rId137" Type="http://schemas.openxmlformats.org/officeDocument/2006/relationships/oleObject" Target="embeddings/oleObject62.bin"/><Relationship Id="rId136" Type="http://schemas.openxmlformats.org/officeDocument/2006/relationships/image" Target="media/image71.wmf"/><Relationship Id="rId135" Type="http://schemas.openxmlformats.org/officeDocument/2006/relationships/oleObject" Target="embeddings/oleObject61.bin"/><Relationship Id="rId134" Type="http://schemas.openxmlformats.org/officeDocument/2006/relationships/image" Target="media/image70.wmf"/><Relationship Id="rId133" Type="http://schemas.openxmlformats.org/officeDocument/2006/relationships/oleObject" Target="embeddings/oleObject60.bin"/><Relationship Id="rId132" Type="http://schemas.openxmlformats.org/officeDocument/2006/relationships/image" Target="media/image69.wmf"/><Relationship Id="rId131" Type="http://schemas.openxmlformats.org/officeDocument/2006/relationships/oleObject" Target="embeddings/oleObject59.bin"/><Relationship Id="rId130" Type="http://schemas.openxmlformats.org/officeDocument/2006/relationships/image" Target="media/image68.png"/><Relationship Id="rId13" Type="http://schemas.openxmlformats.org/officeDocument/2006/relationships/oleObject" Target="embeddings/oleObject4.bin"/><Relationship Id="rId129" Type="http://schemas.openxmlformats.org/officeDocument/2006/relationships/oleObject" Target="embeddings/oleObject58.bin"/><Relationship Id="rId128" Type="http://schemas.openxmlformats.org/officeDocument/2006/relationships/oleObject" Target="embeddings/oleObject57.bin"/><Relationship Id="rId127" Type="http://schemas.openxmlformats.org/officeDocument/2006/relationships/image" Target="media/image67.wmf"/><Relationship Id="rId126" Type="http://schemas.openxmlformats.org/officeDocument/2006/relationships/oleObject" Target="embeddings/oleObject56.bin"/><Relationship Id="rId125" Type="http://schemas.openxmlformats.org/officeDocument/2006/relationships/image" Target="media/image66.wmf"/><Relationship Id="rId124" Type="http://schemas.openxmlformats.org/officeDocument/2006/relationships/oleObject" Target="embeddings/oleObject55.bin"/><Relationship Id="rId123" Type="http://schemas.openxmlformats.org/officeDocument/2006/relationships/image" Target="media/image65.wmf"/><Relationship Id="rId122" Type="http://schemas.openxmlformats.org/officeDocument/2006/relationships/oleObject" Target="embeddings/oleObject54.bin"/><Relationship Id="rId121" Type="http://schemas.openxmlformats.org/officeDocument/2006/relationships/image" Target="media/image64.wmf"/><Relationship Id="rId120" Type="http://schemas.openxmlformats.org/officeDocument/2006/relationships/oleObject" Target="embeddings/oleObject53.bin"/><Relationship Id="rId12" Type="http://schemas.openxmlformats.org/officeDocument/2006/relationships/image" Target="media/image5.wmf"/><Relationship Id="rId119" Type="http://schemas.openxmlformats.org/officeDocument/2006/relationships/image" Target="media/image63.wmf"/><Relationship Id="rId118" Type="http://schemas.openxmlformats.org/officeDocument/2006/relationships/oleObject" Target="embeddings/oleObject52.bin"/><Relationship Id="rId117" Type="http://schemas.openxmlformats.org/officeDocument/2006/relationships/image" Target="media/image62.wmf"/><Relationship Id="rId116" Type="http://schemas.openxmlformats.org/officeDocument/2006/relationships/oleObject" Target="embeddings/oleObject51.bin"/><Relationship Id="rId115" Type="http://schemas.openxmlformats.org/officeDocument/2006/relationships/image" Target="media/image61.wmf"/><Relationship Id="rId114" Type="http://schemas.openxmlformats.org/officeDocument/2006/relationships/oleObject" Target="embeddings/oleObject50.bin"/><Relationship Id="rId113" Type="http://schemas.openxmlformats.org/officeDocument/2006/relationships/image" Target="media/image60.wmf"/><Relationship Id="rId112" Type="http://schemas.openxmlformats.org/officeDocument/2006/relationships/oleObject" Target="embeddings/oleObject49.bin"/><Relationship Id="rId111" Type="http://schemas.openxmlformats.org/officeDocument/2006/relationships/oleObject" Target="embeddings/oleObject48.bin"/><Relationship Id="rId110" Type="http://schemas.openxmlformats.org/officeDocument/2006/relationships/image" Target="media/image59.wmf"/><Relationship Id="rId11" Type="http://schemas.openxmlformats.org/officeDocument/2006/relationships/oleObject" Target="embeddings/oleObject3.bin"/><Relationship Id="rId109" Type="http://schemas.openxmlformats.org/officeDocument/2006/relationships/oleObject" Target="embeddings/oleObject47.bin"/><Relationship Id="rId108" Type="http://schemas.openxmlformats.org/officeDocument/2006/relationships/image" Target="media/image58.wmf"/><Relationship Id="rId107" Type="http://schemas.openxmlformats.org/officeDocument/2006/relationships/oleObject" Target="embeddings/oleObject46.bin"/><Relationship Id="rId106" Type="http://schemas.openxmlformats.org/officeDocument/2006/relationships/oleObject" Target="embeddings/oleObject45.bin"/><Relationship Id="rId105" Type="http://schemas.openxmlformats.org/officeDocument/2006/relationships/image" Target="media/image57.wmf"/><Relationship Id="rId104" Type="http://schemas.openxmlformats.org/officeDocument/2006/relationships/oleObject" Target="embeddings/oleObject44.bin"/><Relationship Id="rId103" Type="http://schemas.openxmlformats.org/officeDocument/2006/relationships/image" Target="media/image56.wmf"/><Relationship Id="rId102" Type="http://schemas.openxmlformats.org/officeDocument/2006/relationships/oleObject" Target="embeddings/oleObject43.bin"/><Relationship Id="rId101" Type="http://schemas.openxmlformats.org/officeDocument/2006/relationships/image" Target="media/image55.png"/><Relationship Id="rId100" Type="http://schemas.openxmlformats.org/officeDocument/2006/relationships/oleObject" Target="embeddings/oleObject42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2024-05-15T09:59:00Z</dcterms:created>
  <dc:creator>Administrator</dc:creator>
  <cp:lastModifiedBy>Administrator</cp:lastModifiedBy>
  <dcterms:modified xsi:type="dcterms:W3CDTF">2024-05-15T07:22:52Z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2052-12.1.0.16729</vt:lpwstr>
  </property>
  <property fmtid="{D5CDD505-2E9C-101B-9397-08002B2CF9AE}" pid="7" name="ICV">
    <vt:lpwstr>9D907CACAF9941B2819A87360A76F31B_12</vt:lpwstr>
  </property>
</Properties>
</file>